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B7B" w:rsidRDefault="00784B7B" w:rsidP="00784B7B">
      <w:pPr>
        <w:jc w:val="right"/>
        <w:rPr>
          <w:rFonts w:ascii="ＭＳ 明朝" w:hAnsi="ＭＳ 明朝"/>
          <w:sz w:val="24"/>
        </w:rPr>
      </w:pPr>
      <w:r>
        <w:rPr>
          <w:rFonts w:ascii="ＭＳ 明朝" w:hAnsi="ＭＳ 明朝" w:hint="eastAsia"/>
          <w:sz w:val="24"/>
        </w:rPr>
        <w:t xml:space="preserve">　　　　　　　　　　　　　　　　　　　　　　　　　</w:t>
      </w:r>
    </w:p>
    <w:p w:rsidR="00784B7B" w:rsidRDefault="0090258C" w:rsidP="00784B7B">
      <w:pPr>
        <w:jc w:val="right"/>
        <w:rPr>
          <w:rFonts w:ascii="ＭＳ 明朝" w:hAnsi="ＭＳ 明朝"/>
          <w:sz w:val="24"/>
        </w:rPr>
      </w:pPr>
      <w:r>
        <w:rPr>
          <w:rFonts w:ascii="ＭＳ 明朝" w:hAnsi="ＭＳ 明朝" w:hint="eastAsia"/>
          <w:sz w:val="24"/>
        </w:rPr>
        <w:t>令和</w:t>
      </w:r>
      <w:r w:rsidR="00784B7B">
        <w:rPr>
          <w:rFonts w:ascii="ＭＳ 明朝" w:hAnsi="ＭＳ 明朝" w:hint="eastAsia"/>
          <w:sz w:val="24"/>
        </w:rPr>
        <w:t xml:space="preserve">　　年　　月　　日</w:t>
      </w:r>
    </w:p>
    <w:p w:rsidR="00784B7B" w:rsidRPr="00F626C1" w:rsidRDefault="00784B7B" w:rsidP="00A47A7E">
      <w:pPr>
        <w:jc w:val="center"/>
        <w:rPr>
          <w:rFonts w:ascii="ＭＳ 明朝" w:hAnsi="ＭＳ 明朝"/>
          <w:b/>
          <w:sz w:val="32"/>
          <w:szCs w:val="32"/>
        </w:rPr>
      </w:pPr>
      <w:r w:rsidRPr="00F626C1">
        <w:rPr>
          <w:rFonts w:ascii="ＭＳ 明朝" w:hAnsi="ＭＳ 明朝" w:hint="eastAsia"/>
          <w:b/>
          <w:sz w:val="32"/>
          <w:szCs w:val="32"/>
        </w:rPr>
        <w:t>避難確保計画作成（変更）報告書</w:t>
      </w:r>
    </w:p>
    <w:p w:rsidR="00784B7B" w:rsidRDefault="00784B7B" w:rsidP="00784B7B">
      <w:pPr>
        <w:rPr>
          <w:rFonts w:ascii="ＭＳ 明朝" w:hAnsi="ＭＳ 明朝"/>
          <w:sz w:val="24"/>
        </w:rPr>
      </w:pPr>
    </w:p>
    <w:p w:rsidR="00784B7B" w:rsidRDefault="00784B7B" w:rsidP="00784B7B">
      <w:pPr>
        <w:rPr>
          <w:rFonts w:ascii="ＭＳ 明朝" w:hAnsi="ＭＳ 明朝"/>
          <w:sz w:val="24"/>
        </w:rPr>
      </w:pPr>
      <w:r>
        <w:rPr>
          <w:rFonts w:ascii="ＭＳ 明朝" w:hAnsi="ＭＳ 明朝" w:hint="eastAsia"/>
          <w:sz w:val="24"/>
        </w:rPr>
        <w:t>川崎市長　様</w:t>
      </w:r>
    </w:p>
    <w:p w:rsidR="00784B7B" w:rsidRDefault="00784B7B" w:rsidP="00784B7B">
      <w:pPr>
        <w:ind w:firstLineChars="100" w:firstLine="240"/>
        <w:rPr>
          <w:rFonts w:ascii="ＭＳ 明朝" w:hAnsi="ＭＳ 明朝"/>
          <w:sz w:val="24"/>
        </w:rPr>
      </w:pPr>
    </w:p>
    <w:p w:rsidR="00784B7B" w:rsidRDefault="000C5747" w:rsidP="00784B7B">
      <w:pPr>
        <w:ind w:firstLineChars="100" w:firstLine="240"/>
        <w:rPr>
          <w:rFonts w:ascii="ＭＳ 明朝" w:hAnsi="ＭＳ 明朝"/>
          <w:sz w:val="24"/>
        </w:rPr>
      </w:pPr>
      <w:r>
        <w:rPr>
          <w:rFonts w:ascii="ＭＳ 明朝" w:hAnsi="ＭＳ 明朝" w:hint="eastAsia"/>
          <w:sz w:val="24"/>
        </w:rPr>
        <w:t>「土砂災害警戒区域等における土砂災害防止対策の推進に関する法律」第８条の２</w:t>
      </w:r>
      <w:r w:rsidR="00784B7B">
        <w:rPr>
          <w:rFonts w:ascii="ＭＳ 明朝" w:hAnsi="ＭＳ 明朝" w:hint="eastAsia"/>
          <w:sz w:val="24"/>
        </w:rPr>
        <w:t>第２項に基づき、別添のとおり避難確保計画を作成（変更）しましたので、報告します。</w:t>
      </w:r>
    </w:p>
    <w:p w:rsidR="00A47A7E" w:rsidRDefault="00A47A7E" w:rsidP="00784B7B">
      <w:pPr>
        <w:ind w:firstLineChars="100" w:firstLine="240"/>
        <w:rPr>
          <w:rFonts w:ascii="ＭＳ 明朝" w:hAnsi="ＭＳ 明朝"/>
          <w:sz w:val="24"/>
        </w:rPr>
      </w:pPr>
    </w:p>
    <w:tbl>
      <w:tblPr>
        <w:tblW w:w="10213" w:type="dxa"/>
        <w:tblInd w:w="-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842"/>
        <w:gridCol w:w="1254"/>
        <w:gridCol w:w="4134"/>
        <w:gridCol w:w="2972"/>
        <w:gridCol w:w="11"/>
      </w:tblGrid>
      <w:tr w:rsidR="00003F38" w:rsidTr="002A04F5">
        <w:trPr>
          <w:gridAfter w:val="1"/>
          <w:wAfter w:w="11" w:type="dxa"/>
          <w:trHeight w:val="822"/>
        </w:trPr>
        <w:tc>
          <w:tcPr>
            <w:tcW w:w="3096" w:type="dxa"/>
            <w:gridSpan w:val="2"/>
            <w:tcBorders>
              <w:top w:val="single" w:sz="4" w:space="0" w:color="auto"/>
              <w:left w:val="single" w:sz="4" w:space="0" w:color="auto"/>
              <w:bottom w:val="single" w:sz="4" w:space="0" w:color="auto"/>
              <w:right w:val="single" w:sz="4" w:space="0" w:color="auto"/>
            </w:tcBorders>
            <w:vAlign w:val="center"/>
          </w:tcPr>
          <w:p w:rsidR="00003F38" w:rsidRPr="00F626C1" w:rsidRDefault="00003F38" w:rsidP="00A47A7E">
            <w:pPr>
              <w:jc w:val="center"/>
              <w:rPr>
                <w:sz w:val="24"/>
              </w:rPr>
            </w:pPr>
            <w:r w:rsidRPr="00B758D5">
              <w:rPr>
                <w:rFonts w:hint="eastAsia"/>
                <w:sz w:val="24"/>
              </w:rPr>
              <w:t>施</w:t>
            </w:r>
            <w:r>
              <w:rPr>
                <w:rFonts w:hint="eastAsia"/>
                <w:sz w:val="24"/>
              </w:rPr>
              <w:t xml:space="preserve">　　　</w:t>
            </w:r>
            <w:r w:rsidRPr="00B758D5">
              <w:rPr>
                <w:rFonts w:hint="eastAsia"/>
                <w:sz w:val="24"/>
              </w:rPr>
              <w:t>設</w:t>
            </w:r>
            <w:r>
              <w:rPr>
                <w:rFonts w:hint="eastAsia"/>
                <w:sz w:val="24"/>
              </w:rPr>
              <w:t xml:space="preserve">　　　</w:t>
            </w:r>
            <w:r w:rsidRPr="00B758D5">
              <w:rPr>
                <w:rFonts w:hint="eastAsia"/>
                <w:sz w:val="24"/>
              </w:rPr>
              <w:t>名</w:t>
            </w:r>
          </w:p>
        </w:tc>
        <w:tc>
          <w:tcPr>
            <w:tcW w:w="7106" w:type="dxa"/>
            <w:gridSpan w:val="2"/>
            <w:tcBorders>
              <w:top w:val="single" w:sz="4" w:space="0" w:color="auto"/>
              <w:left w:val="single" w:sz="4" w:space="0" w:color="auto"/>
              <w:bottom w:val="single" w:sz="4" w:space="0" w:color="auto"/>
              <w:right w:val="single" w:sz="4" w:space="0" w:color="auto"/>
            </w:tcBorders>
          </w:tcPr>
          <w:p w:rsidR="00003F38" w:rsidRPr="005E08B6" w:rsidRDefault="00003F38" w:rsidP="007527E9">
            <w:pPr>
              <w:rPr>
                <w:rFonts w:ascii="ＭＳ 明朝" w:hAnsi="ＭＳ 明朝"/>
                <w:sz w:val="24"/>
              </w:rPr>
            </w:pPr>
          </w:p>
        </w:tc>
      </w:tr>
      <w:tr w:rsidR="00003F38" w:rsidTr="002A04F5">
        <w:trPr>
          <w:gridAfter w:val="1"/>
          <w:wAfter w:w="11" w:type="dxa"/>
          <w:trHeight w:val="565"/>
        </w:trPr>
        <w:tc>
          <w:tcPr>
            <w:tcW w:w="3096" w:type="dxa"/>
            <w:gridSpan w:val="2"/>
            <w:tcBorders>
              <w:top w:val="single" w:sz="4" w:space="0" w:color="auto"/>
              <w:left w:val="single" w:sz="4" w:space="0" w:color="auto"/>
              <w:bottom w:val="single" w:sz="4" w:space="0" w:color="auto"/>
              <w:right w:val="single" w:sz="4" w:space="0" w:color="auto"/>
            </w:tcBorders>
            <w:vAlign w:val="center"/>
          </w:tcPr>
          <w:p w:rsidR="00003F38" w:rsidRPr="00B758D5" w:rsidRDefault="00003F38" w:rsidP="002A04F5">
            <w:pPr>
              <w:jc w:val="center"/>
              <w:rPr>
                <w:sz w:val="24"/>
              </w:rPr>
            </w:pPr>
            <w:r>
              <w:rPr>
                <w:rFonts w:hint="eastAsia"/>
                <w:sz w:val="24"/>
              </w:rPr>
              <w:t>施設の範囲</w:t>
            </w:r>
            <w:r w:rsidR="002A04F5">
              <w:rPr>
                <w:rFonts w:hint="eastAsia"/>
                <w:sz w:val="24"/>
              </w:rPr>
              <w:t>※１</w:t>
            </w:r>
            <w:r>
              <w:rPr>
                <w:rFonts w:hint="eastAsia"/>
                <w:sz w:val="24"/>
              </w:rPr>
              <w:t>（○で囲む）</w:t>
            </w:r>
          </w:p>
        </w:tc>
        <w:tc>
          <w:tcPr>
            <w:tcW w:w="7106" w:type="dxa"/>
            <w:gridSpan w:val="2"/>
            <w:tcBorders>
              <w:top w:val="single" w:sz="4" w:space="0" w:color="auto"/>
              <w:left w:val="single" w:sz="4" w:space="0" w:color="auto"/>
              <w:bottom w:val="single" w:sz="4" w:space="0" w:color="auto"/>
              <w:right w:val="single" w:sz="4" w:space="0" w:color="auto"/>
            </w:tcBorders>
            <w:vAlign w:val="center"/>
          </w:tcPr>
          <w:p w:rsidR="002A04F5" w:rsidRPr="009D0BA1" w:rsidRDefault="002A04F5" w:rsidP="002A04F5">
            <w:pPr>
              <w:rPr>
                <w:sz w:val="24"/>
              </w:rPr>
            </w:pPr>
            <w:r>
              <w:rPr>
                <w:rFonts w:hint="eastAsia"/>
                <w:sz w:val="24"/>
              </w:rPr>
              <w:t>①</w:t>
            </w:r>
            <w:r w:rsidRPr="009D0BA1">
              <w:rPr>
                <w:rFonts w:hint="eastAsia"/>
                <w:sz w:val="24"/>
              </w:rPr>
              <w:t>社会福祉施設（高齢者施設、障害児・者施設、</w:t>
            </w:r>
            <w:r w:rsidR="00127CF7">
              <w:rPr>
                <w:rFonts w:hint="eastAsia"/>
                <w:sz w:val="24"/>
              </w:rPr>
              <w:t>児童</w:t>
            </w:r>
            <w:bookmarkStart w:id="0" w:name="_GoBack"/>
            <w:bookmarkEnd w:id="0"/>
            <w:r w:rsidRPr="009D0BA1">
              <w:rPr>
                <w:rFonts w:hint="eastAsia"/>
                <w:sz w:val="24"/>
              </w:rPr>
              <w:t>施設</w:t>
            </w:r>
            <w:r>
              <w:rPr>
                <w:rFonts w:hint="eastAsia"/>
                <w:sz w:val="24"/>
              </w:rPr>
              <w:t>等</w:t>
            </w:r>
            <w:r w:rsidRPr="009D0BA1">
              <w:rPr>
                <w:rFonts w:hint="eastAsia"/>
                <w:sz w:val="24"/>
              </w:rPr>
              <w:t>）</w:t>
            </w:r>
            <w:r>
              <w:rPr>
                <w:rFonts w:hint="eastAsia"/>
                <w:sz w:val="24"/>
              </w:rPr>
              <w:t>、</w:t>
            </w:r>
          </w:p>
          <w:p w:rsidR="00003F38" w:rsidRPr="005E08B6" w:rsidRDefault="002A04F5" w:rsidP="002A04F5">
            <w:pPr>
              <w:rPr>
                <w:rFonts w:ascii="ＭＳ 明朝" w:hAnsi="ＭＳ 明朝"/>
                <w:sz w:val="24"/>
              </w:rPr>
            </w:pPr>
            <w:r>
              <w:rPr>
                <w:rFonts w:hint="eastAsia"/>
                <w:sz w:val="24"/>
              </w:rPr>
              <w:t>②</w:t>
            </w:r>
            <w:r w:rsidRPr="009D0BA1">
              <w:rPr>
                <w:rFonts w:hint="eastAsia"/>
                <w:sz w:val="24"/>
              </w:rPr>
              <w:t>学校、</w:t>
            </w:r>
            <w:r>
              <w:rPr>
                <w:rFonts w:hint="eastAsia"/>
                <w:sz w:val="24"/>
              </w:rPr>
              <w:t>③</w:t>
            </w:r>
            <w:r w:rsidRPr="009D0BA1">
              <w:rPr>
                <w:rFonts w:hint="eastAsia"/>
                <w:sz w:val="24"/>
              </w:rPr>
              <w:t>医療施設</w:t>
            </w:r>
            <w:r w:rsidR="007C6A74" w:rsidRPr="00A9628B">
              <w:rPr>
                <w:rFonts w:hint="eastAsia"/>
                <w:sz w:val="24"/>
              </w:rPr>
              <w:t>等</w:t>
            </w:r>
            <w:r>
              <w:rPr>
                <w:rFonts w:hint="eastAsia"/>
                <w:sz w:val="24"/>
              </w:rPr>
              <w:t xml:space="preserve">、④その他　</w:t>
            </w:r>
          </w:p>
        </w:tc>
      </w:tr>
      <w:tr w:rsidR="00784B7B" w:rsidTr="002A04F5">
        <w:trPr>
          <w:gridAfter w:val="1"/>
          <w:wAfter w:w="11" w:type="dxa"/>
          <w:trHeight w:val="972"/>
        </w:trPr>
        <w:tc>
          <w:tcPr>
            <w:tcW w:w="3096" w:type="dxa"/>
            <w:gridSpan w:val="2"/>
            <w:tcBorders>
              <w:top w:val="single" w:sz="4" w:space="0" w:color="auto"/>
              <w:left w:val="single" w:sz="4" w:space="0" w:color="auto"/>
              <w:right w:val="single" w:sz="4" w:space="0" w:color="auto"/>
            </w:tcBorders>
            <w:vAlign w:val="center"/>
          </w:tcPr>
          <w:p w:rsidR="00784B7B" w:rsidRPr="00F626C1" w:rsidRDefault="00784B7B" w:rsidP="00A47A7E">
            <w:pPr>
              <w:jc w:val="center"/>
              <w:rPr>
                <w:sz w:val="24"/>
              </w:rPr>
            </w:pPr>
            <w:r w:rsidRPr="00B758D5">
              <w:rPr>
                <w:rFonts w:hint="eastAsia"/>
                <w:sz w:val="24"/>
              </w:rPr>
              <w:t>所</w:t>
            </w:r>
            <w:r>
              <w:rPr>
                <w:rFonts w:hint="eastAsia"/>
                <w:sz w:val="24"/>
              </w:rPr>
              <w:t xml:space="preserve">　　　</w:t>
            </w:r>
            <w:r w:rsidRPr="00B758D5">
              <w:rPr>
                <w:rFonts w:hint="eastAsia"/>
                <w:sz w:val="24"/>
              </w:rPr>
              <w:t>在</w:t>
            </w:r>
            <w:r>
              <w:rPr>
                <w:rFonts w:hint="eastAsia"/>
                <w:sz w:val="24"/>
              </w:rPr>
              <w:t xml:space="preserve">　　　</w:t>
            </w:r>
            <w:r w:rsidRPr="00B758D5">
              <w:rPr>
                <w:rFonts w:hint="eastAsia"/>
                <w:sz w:val="24"/>
              </w:rPr>
              <w:t>地</w:t>
            </w:r>
          </w:p>
        </w:tc>
        <w:tc>
          <w:tcPr>
            <w:tcW w:w="7106" w:type="dxa"/>
            <w:gridSpan w:val="2"/>
            <w:tcBorders>
              <w:top w:val="single" w:sz="4" w:space="0" w:color="auto"/>
              <w:left w:val="single" w:sz="4" w:space="0" w:color="auto"/>
              <w:right w:val="single" w:sz="4" w:space="0" w:color="auto"/>
            </w:tcBorders>
            <w:vAlign w:val="center"/>
          </w:tcPr>
          <w:p w:rsidR="00784B7B" w:rsidRDefault="00784B7B" w:rsidP="00A47A7E">
            <w:pPr>
              <w:rPr>
                <w:rFonts w:ascii="ＭＳ 明朝" w:hAnsi="ＭＳ 明朝"/>
                <w:sz w:val="24"/>
              </w:rPr>
            </w:pPr>
            <w:r>
              <w:rPr>
                <w:rFonts w:ascii="ＭＳ 明朝" w:hAnsi="ＭＳ 明朝" w:hint="eastAsia"/>
                <w:sz w:val="24"/>
              </w:rPr>
              <w:t>川崎市　　　区</w:t>
            </w:r>
          </w:p>
        </w:tc>
      </w:tr>
      <w:tr w:rsidR="00784B7B" w:rsidTr="002A04F5">
        <w:trPr>
          <w:gridAfter w:val="1"/>
          <w:wAfter w:w="11" w:type="dxa"/>
          <w:trHeight w:val="140"/>
        </w:trPr>
        <w:tc>
          <w:tcPr>
            <w:tcW w:w="1842" w:type="dxa"/>
            <w:vMerge w:val="restart"/>
            <w:tcBorders>
              <w:top w:val="single" w:sz="4" w:space="0" w:color="auto"/>
              <w:left w:val="single" w:sz="4" w:space="0" w:color="auto"/>
              <w:right w:val="single" w:sz="4" w:space="0" w:color="auto"/>
            </w:tcBorders>
            <w:vAlign w:val="center"/>
          </w:tcPr>
          <w:p w:rsidR="00784B7B" w:rsidRDefault="00784B7B" w:rsidP="00A47A7E">
            <w:pPr>
              <w:jc w:val="center"/>
              <w:rPr>
                <w:sz w:val="24"/>
              </w:rPr>
            </w:pPr>
            <w:r w:rsidRPr="00B758D5">
              <w:rPr>
                <w:rFonts w:hint="eastAsia"/>
                <w:sz w:val="24"/>
              </w:rPr>
              <w:t>所有者・管理者</w:t>
            </w:r>
          </w:p>
          <w:p w:rsidR="00784B7B" w:rsidRPr="00F626C1" w:rsidRDefault="00784B7B" w:rsidP="00A47A7E">
            <w:pPr>
              <w:jc w:val="center"/>
              <w:rPr>
                <w:sz w:val="21"/>
                <w:szCs w:val="21"/>
              </w:rPr>
            </w:pPr>
            <w:r w:rsidRPr="00F626C1">
              <w:rPr>
                <w:rFonts w:hint="eastAsia"/>
                <w:sz w:val="21"/>
                <w:szCs w:val="21"/>
              </w:rPr>
              <w:t>（どちらかに○）</w:t>
            </w:r>
          </w:p>
        </w:tc>
        <w:tc>
          <w:tcPr>
            <w:tcW w:w="1254" w:type="dxa"/>
            <w:vMerge w:val="restart"/>
            <w:tcBorders>
              <w:top w:val="single" w:sz="4" w:space="0" w:color="auto"/>
              <w:left w:val="single" w:sz="4" w:space="0" w:color="auto"/>
              <w:right w:val="single" w:sz="4" w:space="0" w:color="auto"/>
            </w:tcBorders>
            <w:vAlign w:val="center"/>
          </w:tcPr>
          <w:p w:rsidR="00784B7B" w:rsidRDefault="00784B7B" w:rsidP="000B25C0">
            <w:pPr>
              <w:jc w:val="center"/>
              <w:rPr>
                <w:rFonts w:ascii="ＭＳ 明朝" w:hAnsi="ＭＳ 明朝"/>
                <w:sz w:val="24"/>
              </w:rPr>
            </w:pPr>
            <w:r>
              <w:rPr>
                <w:rFonts w:ascii="ＭＳ 明朝" w:hAnsi="ＭＳ 明朝" w:hint="eastAsia"/>
                <w:sz w:val="24"/>
              </w:rPr>
              <w:t>氏　名</w:t>
            </w:r>
          </w:p>
        </w:tc>
        <w:tc>
          <w:tcPr>
            <w:tcW w:w="7106" w:type="dxa"/>
            <w:gridSpan w:val="2"/>
            <w:tcBorders>
              <w:top w:val="single" w:sz="4" w:space="0" w:color="auto"/>
              <w:left w:val="single" w:sz="4" w:space="0" w:color="auto"/>
              <w:bottom w:val="dashed" w:sz="4" w:space="0" w:color="auto"/>
              <w:right w:val="single" w:sz="4" w:space="0" w:color="auto"/>
            </w:tcBorders>
          </w:tcPr>
          <w:p w:rsidR="00784B7B" w:rsidRPr="00F626C1" w:rsidRDefault="00784B7B" w:rsidP="007527E9">
            <w:pPr>
              <w:rPr>
                <w:rFonts w:ascii="ＭＳ 明朝" w:hAnsi="ＭＳ 明朝"/>
                <w:sz w:val="18"/>
                <w:szCs w:val="18"/>
              </w:rPr>
            </w:pPr>
            <w:r w:rsidRPr="00F626C1">
              <w:rPr>
                <w:rFonts w:ascii="ＭＳ 明朝" w:hAnsi="ＭＳ 明朝" w:hint="eastAsia"/>
                <w:sz w:val="18"/>
                <w:szCs w:val="18"/>
              </w:rPr>
              <w:t>（フリガナ）</w:t>
            </w:r>
          </w:p>
        </w:tc>
      </w:tr>
      <w:tr w:rsidR="00784B7B" w:rsidTr="002A04F5">
        <w:trPr>
          <w:gridAfter w:val="1"/>
          <w:wAfter w:w="11" w:type="dxa"/>
          <w:trHeight w:val="772"/>
        </w:trPr>
        <w:tc>
          <w:tcPr>
            <w:tcW w:w="1842" w:type="dxa"/>
            <w:vMerge/>
            <w:tcBorders>
              <w:left w:val="single" w:sz="4" w:space="0" w:color="auto"/>
              <w:bottom w:val="single" w:sz="4" w:space="0" w:color="auto"/>
              <w:right w:val="single" w:sz="4" w:space="0" w:color="auto"/>
            </w:tcBorders>
          </w:tcPr>
          <w:p w:rsidR="00784B7B" w:rsidRPr="00B758D5" w:rsidRDefault="00784B7B" w:rsidP="007527E9">
            <w:pPr>
              <w:rPr>
                <w:sz w:val="24"/>
              </w:rPr>
            </w:pPr>
          </w:p>
        </w:tc>
        <w:tc>
          <w:tcPr>
            <w:tcW w:w="1254" w:type="dxa"/>
            <w:vMerge/>
            <w:tcBorders>
              <w:left w:val="single" w:sz="4" w:space="0" w:color="auto"/>
              <w:bottom w:val="single" w:sz="4" w:space="0" w:color="auto"/>
              <w:right w:val="single" w:sz="4" w:space="0" w:color="auto"/>
            </w:tcBorders>
          </w:tcPr>
          <w:p w:rsidR="00784B7B" w:rsidRDefault="00784B7B" w:rsidP="007527E9">
            <w:pPr>
              <w:rPr>
                <w:rFonts w:ascii="ＭＳ 明朝" w:hAnsi="ＭＳ 明朝"/>
                <w:sz w:val="24"/>
              </w:rPr>
            </w:pPr>
          </w:p>
        </w:tc>
        <w:tc>
          <w:tcPr>
            <w:tcW w:w="7106" w:type="dxa"/>
            <w:gridSpan w:val="2"/>
            <w:tcBorders>
              <w:top w:val="dashed" w:sz="4" w:space="0" w:color="auto"/>
              <w:left w:val="single" w:sz="4" w:space="0" w:color="auto"/>
              <w:right w:val="single" w:sz="4" w:space="0" w:color="auto"/>
            </w:tcBorders>
          </w:tcPr>
          <w:p w:rsidR="00784B7B" w:rsidRDefault="00784B7B" w:rsidP="007527E9">
            <w:pPr>
              <w:rPr>
                <w:rFonts w:ascii="ＭＳ 明朝" w:hAnsi="ＭＳ 明朝"/>
                <w:sz w:val="24"/>
              </w:rPr>
            </w:pPr>
          </w:p>
        </w:tc>
      </w:tr>
      <w:tr w:rsidR="000B25C0" w:rsidTr="000B25C0">
        <w:trPr>
          <w:trHeight w:val="291"/>
        </w:trPr>
        <w:tc>
          <w:tcPr>
            <w:tcW w:w="3096" w:type="dxa"/>
            <w:gridSpan w:val="2"/>
            <w:vMerge w:val="restart"/>
            <w:tcBorders>
              <w:top w:val="single" w:sz="4" w:space="0" w:color="auto"/>
              <w:left w:val="single" w:sz="4" w:space="0" w:color="auto"/>
              <w:right w:val="single" w:sz="4" w:space="0" w:color="auto"/>
            </w:tcBorders>
            <w:vAlign w:val="center"/>
          </w:tcPr>
          <w:p w:rsidR="000B25C0" w:rsidRDefault="000B25C0" w:rsidP="000B25C0">
            <w:pPr>
              <w:jc w:val="center"/>
              <w:rPr>
                <w:sz w:val="24"/>
              </w:rPr>
            </w:pPr>
          </w:p>
          <w:p w:rsidR="000B25C0" w:rsidRDefault="002B3EDD" w:rsidP="000B25C0">
            <w:pPr>
              <w:jc w:val="center"/>
              <w:rPr>
                <w:sz w:val="24"/>
              </w:rPr>
            </w:pPr>
            <w:r>
              <w:rPr>
                <w:rFonts w:hint="eastAsia"/>
                <w:sz w:val="24"/>
              </w:rPr>
              <w:t>担当者の氏名及び</w:t>
            </w:r>
            <w:r w:rsidR="000B25C0">
              <w:rPr>
                <w:rFonts w:hint="eastAsia"/>
                <w:sz w:val="24"/>
              </w:rPr>
              <w:t>連絡先</w:t>
            </w:r>
          </w:p>
          <w:p w:rsidR="000B25C0" w:rsidRPr="00F626C1" w:rsidRDefault="000B25C0" w:rsidP="000B25C0">
            <w:pPr>
              <w:jc w:val="center"/>
              <w:rPr>
                <w:rFonts w:ascii="ＭＳ 明朝" w:hAnsi="ＭＳ 明朝"/>
                <w:sz w:val="24"/>
              </w:rPr>
            </w:pPr>
          </w:p>
        </w:tc>
        <w:tc>
          <w:tcPr>
            <w:tcW w:w="4134" w:type="dxa"/>
            <w:tcBorders>
              <w:top w:val="single" w:sz="4" w:space="0" w:color="auto"/>
              <w:left w:val="single" w:sz="4" w:space="0" w:color="auto"/>
              <w:bottom w:val="dashed" w:sz="4" w:space="0" w:color="auto"/>
              <w:right w:val="single" w:sz="4" w:space="0" w:color="auto"/>
            </w:tcBorders>
          </w:tcPr>
          <w:p w:rsidR="000B25C0" w:rsidRPr="00F626C1" w:rsidRDefault="000B25C0" w:rsidP="00A47A7E">
            <w:pPr>
              <w:rPr>
                <w:rFonts w:ascii="ＭＳ 明朝" w:hAnsi="ＭＳ 明朝"/>
                <w:sz w:val="24"/>
              </w:rPr>
            </w:pPr>
            <w:r w:rsidRPr="00F626C1">
              <w:rPr>
                <w:rFonts w:ascii="ＭＳ 明朝" w:hAnsi="ＭＳ 明朝" w:hint="eastAsia"/>
                <w:sz w:val="18"/>
                <w:szCs w:val="18"/>
              </w:rPr>
              <w:t>（フリガナ）</w:t>
            </w:r>
          </w:p>
        </w:tc>
        <w:tc>
          <w:tcPr>
            <w:tcW w:w="2983" w:type="dxa"/>
            <w:gridSpan w:val="2"/>
            <w:vMerge w:val="restart"/>
            <w:tcBorders>
              <w:top w:val="single" w:sz="4" w:space="0" w:color="auto"/>
              <w:left w:val="single" w:sz="4" w:space="0" w:color="auto"/>
              <w:right w:val="single" w:sz="4" w:space="0" w:color="auto"/>
            </w:tcBorders>
          </w:tcPr>
          <w:p w:rsidR="002A04F5" w:rsidRDefault="002A04F5" w:rsidP="002A04F5">
            <w:pPr>
              <w:rPr>
                <w:rFonts w:ascii="ＭＳ 明朝" w:hAnsi="ＭＳ 明朝"/>
                <w:szCs w:val="20"/>
              </w:rPr>
            </w:pPr>
            <w:r>
              <w:rPr>
                <w:rFonts w:ascii="ＭＳ 明朝" w:hAnsi="ＭＳ 明朝" w:hint="eastAsia"/>
                <w:szCs w:val="20"/>
              </w:rPr>
              <w:t>電話番号</w:t>
            </w:r>
          </w:p>
          <w:p w:rsidR="002A04F5" w:rsidRDefault="002A04F5" w:rsidP="002A04F5">
            <w:pPr>
              <w:rPr>
                <w:rFonts w:ascii="ＭＳ 明朝" w:hAnsi="ＭＳ 明朝"/>
                <w:sz w:val="24"/>
              </w:rPr>
            </w:pPr>
          </w:p>
          <w:p w:rsidR="000B25C0" w:rsidRDefault="002A04F5" w:rsidP="002A04F5">
            <w:pPr>
              <w:rPr>
                <w:rFonts w:ascii="ＭＳ 明朝" w:hAnsi="ＭＳ 明朝"/>
                <w:szCs w:val="20"/>
              </w:rPr>
            </w:pPr>
            <w:r w:rsidRPr="005E109C">
              <w:rPr>
                <w:rFonts w:ascii="ＭＳ 明朝" w:hAnsi="ＭＳ 明朝" w:hint="eastAsia"/>
                <w:szCs w:val="20"/>
              </w:rPr>
              <w:t>ＦＡＸ番号</w:t>
            </w:r>
            <w:r>
              <w:rPr>
                <w:rFonts w:ascii="ＭＳ 明朝" w:hAnsi="ＭＳ 明朝" w:hint="eastAsia"/>
                <w:szCs w:val="20"/>
              </w:rPr>
              <w:t>※２</w:t>
            </w:r>
          </w:p>
          <w:p w:rsidR="000B25C0" w:rsidRPr="00F626C1" w:rsidRDefault="000B25C0" w:rsidP="00A47A7E">
            <w:pPr>
              <w:rPr>
                <w:rFonts w:ascii="ＭＳ 明朝" w:hAnsi="ＭＳ 明朝"/>
                <w:sz w:val="24"/>
              </w:rPr>
            </w:pPr>
          </w:p>
        </w:tc>
      </w:tr>
      <w:tr w:rsidR="000B25C0" w:rsidTr="00D124E2">
        <w:trPr>
          <w:trHeight w:val="792"/>
        </w:trPr>
        <w:tc>
          <w:tcPr>
            <w:tcW w:w="3096" w:type="dxa"/>
            <w:gridSpan w:val="2"/>
            <w:vMerge/>
            <w:tcBorders>
              <w:left w:val="single" w:sz="4" w:space="0" w:color="auto"/>
              <w:bottom w:val="single" w:sz="4" w:space="0" w:color="auto"/>
              <w:right w:val="single" w:sz="4" w:space="0" w:color="auto"/>
            </w:tcBorders>
          </w:tcPr>
          <w:p w:rsidR="000B25C0" w:rsidRDefault="000B25C0" w:rsidP="007527E9">
            <w:pPr>
              <w:rPr>
                <w:sz w:val="24"/>
              </w:rPr>
            </w:pPr>
          </w:p>
        </w:tc>
        <w:tc>
          <w:tcPr>
            <w:tcW w:w="4134" w:type="dxa"/>
            <w:tcBorders>
              <w:top w:val="dashed" w:sz="4" w:space="0" w:color="auto"/>
              <w:left w:val="single" w:sz="4" w:space="0" w:color="auto"/>
              <w:bottom w:val="single" w:sz="4" w:space="0" w:color="auto"/>
              <w:right w:val="single" w:sz="4" w:space="0" w:color="auto"/>
            </w:tcBorders>
          </w:tcPr>
          <w:p w:rsidR="000B25C0" w:rsidRPr="00F626C1" w:rsidRDefault="000B25C0" w:rsidP="00A47A7E">
            <w:pPr>
              <w:rPr>
                <w:rFonts w:ascii="ＭＳ 明朝" w:hAnsi="ＭＳ 明朝"/>
                <w:sz w:val="24"/>
              </w:rPr>
            </w:pPr>
          </w:p>
        </w:tc>
        <w:tc>
          <w:tcPr>
            <w:tcW w:w="2983" w:type="dxa"/>
            <w:gridSpan w:val="2"/>
            <w:vMerge/>
            <w:tcBorders>
              <w:left w:val="single" w:sz="4" w:space="0" w:color="auto"/>
              <w:bottom w:val="nil"/>
              <w:right w:val="single" w:sz="4" w:space="0" w:color="auto"/>
            </w:tcBorders>
          </w:tcPr>
          <w:p w:rsidR="000B25C0" w:rsidRDefault="000B25C0" w:rsidP="00A47A7E">
            <w:pPr>
              <w:rPr>
                <w:rFonts w:ascii="ＭＳ 明朝" w:hAnsi="ＭＳ 明朝"/>
                <w:szCs w:val="20"/>
              </w:rPr>
            </w:pPr>
          </w:p>
        </w:tc>
      </w:tr>
      <w:tr w:rsidR="00A47A7E" w:rsidTr="005423AA">
        <w:trPr>
          <w:gridAfter w:val="1"/>
          <w:wAfter w:w="11" w:type="dxa"/>
          <w:trHeight w:val="1369"/>
        </w:trPr>
        <w:tc>
          <w:tcPr>
            <w:tcW w:w="3096" w:type="dxa"/>
            <w:gridSpan w:val="2"/>
            <w:tcBorders>
              <w:top w:val="single" w:sz="4" w:space="0" w:color="auto"/>
              <w:left w:val="single" w:sz="4" w:space="0" w:color="auto"/>
              <w:bottom w:val="single" w:sz="4" w:space="0" w:color="auto"/>
              <w:right w:val="single" w:sz="4" w:space="0" w:color="auto"/>
            </w:tcBorders>
            <w:vAlign w:val="center"/>
          </w:tcPr>
          <w:p w:rsidR="00A47A7E" w:rsidRPr="00F626C1" w:rsidRDefault="000B25C0" w:rsidP="000B25C0">
            <w:pPr>
              <w:jc w:val="center"/>
              <w:rPr>
                <w:sz w:val="24"/>
              </w:rPr>
            </w:pPr>
            <w:r w:rsidRPr="00F626C1">
              <w:rPr>
                <w:rFonts w:hint="eastAsia"/>
                <w:sz w:val="24"/>
              </w:rPr>
              <w:t>備</w:t>
            </w:r>
            <w:r>
              <w:rPr>
                <w:rFonts w:hint="eastAsia"/>
                <w:sz w:val="24"/>
              </w:rPr>
              <w:t xml:space="preserve">　　</w:t>
            </w:r>
            <w:r w:rsidR="002B3EDD">
              <w:rPr>
                <w:rFonts w:hint="eastAsia"/>
                <w:sz w:val="24"/>
              </w:rPr>
              <w:t xml:space="preserve">　　</w:t>
            </w:r>
            <w:r w:rsidRPr="00F626C1">
              <w:rPr>
                <w:rFonts w:hint="eastAsia"/>
                <w:sz w:val="24"/>
              </w:rPr>
              <w:t>考</w:t>
            </w:r>
          </w:p>
        </w:tc>
        <w:tc>
          <w:tcPr>
            <w:tcW w:w="4134" w:type="dxa"/>
            <w:tcBorders>
              <w:top w:val="single" w:sz="4" w:space="0" w:color="auto"/>
              <w:left w:val="single" w:sz="4" w:space="0" w:color="auto"/>
              <w:bottom w:val="single" w:sz="4" w:space="0" w:color="auto"/>
              <w:right w:val="single" w:sz="4" w:space="0" w:color="auto"/>
            </w:tcBorders>
          </w:tcPr>
          <w:p w:rsidR="00A47A7E" w:rsidRPr="005F53F3" w:rsidRDefault="00A47A7E" w:rsidP="007527E9">
            <w:pPr>
              <w:rPr>
                <w:rFonts w:ascii="ＭＳ 明朝" w:hAnsi="ＭＳ 明朝"/>
                <w:szCs w:val="20"/>
              </w:rPr>
            </w:pPr>
          </w:p>
        </w:tc>
        <w:tc>
          <w:tcPr>
            <w:tcW w:w="2972" w:type="dxa"/>
            <w:tcBorders>
              <w:top w:val="single" w:sz="4" w:space="0" w:color="auto"/>
              <w:left w:val="single" w:sz="4" w:space="0" w:color="auto"/>
              <w:bottom w:val="single" w:sz="4" w:space="0" w:color="auto"/>
              <w:right w:val="single" w:sz="4" w:space="0" w:color="auto"/>
            </w:tcBorders>
          </w:tcPr>
          <w:p w:rsidR="00A47A7E" w:rsidRPr="005F53F3" w:rsidRDefault="000B25C0" w:rsidP="007527E9">
            <w:pPr>
              <w:rPr>
                <w:rFonts w:ascii="ＭＳ 明朝" w:hAnsi="ＭＳ 明朝"/>
                <w:szCs w:val="20"/>
              </w:rPr>
            </w:pPr>
            <w:r>
              <w:rPr>
                <w:rFonts w:ascii="ＭＳ 明朝" w:hAnsi="ＭＳ 明朝" w:hint="eastAsia"/>
                <w:szCs w:val="20"/>
              </w:rPr>
              <w:t>受付</w:t>
            </w:r>
          </w:p>
        </w:tc>
      </w:tr>
    </w:tbl>
    <w:p w:rsidR="00F33C8A" w:rsidRPr="00046126" w:rsidRDefault="00F33C8A" w:rsidP="00F33C8A">
      <w:pPr>
        <w:jc w:val="left"/>
        <w:rPr>
          <w:rFonts w:ascii="ＭＳ ゴシック" w:eastAsia="ＭＳ ゴシック" w:hAnsi="ＭＳ ゴシック"/>
          <w:sz w:val="24"/>
        </w:rPr>
      </w:pPr>
      <w:r w:rsidRPr="00046126">
        <w:rPr>
          <w:rFonts w:ascii="ＭＳ ゴシック" w:eastAsia="ＭＳ ゴシック" w:hAnsi="ＭＳ ゴシック" w:hint="eastAsia"/>
          <w:sz w:val="24"/>
        </w:rPr>
        <w:t>※１　施設の範囲</w:t>
      </w:r>
    </w:p>
    <w:tbl>
      <w:tblPr>
        <w:tblW w:w="1020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4"/>
        <w:gridCol w:w="1359"/>
        <w:gridCol w:w="8364"/>
      </w:tblGrid>
      <w:tr w:rsidR="00F33C8A" w:rsidRPr="00046126" w:rsidTr="007C0EEF">
        <w:trPr>
          <w:trHeight w:val="848"/>
        </w:trPr>
        <w:tc>
          <w:tcPr>
            <w:tcW w:w="484" w:type="dxa"/>
            <w:vMerge w:val="restart"/>
            <w:vAlign w:val="center"/>
          </w:tcPr>
          <w:p w:rsidR="00F33C8A" w:rsidRPr="00046126" w:rsidRDefault="00F33C8A" w:rsidP="007C0EEF">
            <w:pPr>
              <w:jc w:val="center"/>
              <w:rPr>
                <w:rFonts w:ascii="ＭＳ ゴシック" w:eastAsia="ＭＳ ゴシック" w:hAnsi="ＭＳ ゴシック"/>
                <w:sz w:val="21"/>
                <w:szCs w:val="21"/>
              </w:rPr>
            </w:pPr>
            <w:r w:rsidRPr="00046126">
              <w:rPr>
                <w:rFonts w:ascii="ＭＳ ゴシック" w:eastAsia="ＭＳ ゴシック" w:hAnsi="ＭＳ ゴシック" w:hint="eastAsia"/>
                <w:sz w:val="21"/>
                <w:szCs w:val="21"/>
              </w:rPr>
              <w:t>社会福祉施設</w:t>
            </w:r>
          </w:p>
        </w:tc>
        <w:tc>
          <w:tcPr>
            <w:tcW w:w="1359" w:type="dxa"/>
            <w:vAlign w:val="center"/>
          </w:tcPr>
          <w:p w:rsidR="00F33C8A" w:rsidRPr="00046126" w:rsidRDefault="00F33C8A" w:rsidP="007C0EEF">
            <w:pPr>
              <w:jc w:val="center"/>
              <w:rPr>
                <w:rFonts w:ascii="ＭＳ ゴシック" w:eastAsia="ＭＳ ゴシック" w:hAnsi="ＭＳ ゴシック"/>
                <w:sz w:val="21"/>
                <w:szCs w:val="21"/>
              </w:rPr>
            </w:pPr>
            <w:r w:rsidRPr="00046126">
              <w:rPr>
                <w:rFonts w:ascii="ＭＳ ゴシック" w:eastAsia="ＭＳ ゴシック" w:hAnsi="ＭＳ ゴシック" w:hint="eastAsia"/>
                <w:sz w:val="21"/>
                <w:szCs w:val="21"/>
              </w:rPr>
              <w:t>高齢者施設</w:t>
            </w:r>
          </w:p>
        </w:tc>
        <w:tc>
          <w:tcPr>
            <w:tcW w:w="8364" w:type="dxa"/>
            <w:vAlign w:val="center"/>
          </w:tcPr>
          <w:p w:rsidR="00F33C8A" w:rsidRPr="00046126" w:rsidRDefault="00F33C8A" w:rsidP="007C0EEF">
            <w:pPr>
              <w:rPr>
                <w:rFonts w:ascii="ＭＳ ゴシック" w:eastAsia="ＭＳ ゴシック" w:hAnsi="ＭＳ ゴシック"/>
                <w:sz w:val="21"/>
                <w:szCs w:val="21"/>
              </w:rPr>
            </w:pPr>
            <w:r w:rsidRPr="00CF4803">
              <w:rPr>
                <w:rFonts w:ascii="ＭＳ ゴシック" w:eastAsia="ＭＳ ゴシック" w:hAnsi="ＭＳ ゴシック" w:hint="eastAsia"/>
                <w:sz w:val="21"/>
                <w:szCs w:val="21"/>
              </w:rPr>
              <w:t>老人福祉センター、養護老人ホーム、特別養護老人ホーム、老人ホーム、介護老人保健施設、介護療養型医療施設、軽費老人ホーム、軽費老人ホームケアハウス、老人いこいの家</w:t>
            </w:r>
            <w:r w:rsidRPr="00046126">
              <w:rPr>
                <w:rFonts w:ascii="ＭＳ ゴシック" w:eastAsia="ＭＳ ゴシック" w:hAnsi="ＭＳ ゴシック" w:hint="eastAsia"/>
                <w:sz w:val="21"/>
                <w:szCs w:val="21"/>
              </w:rPr>
              <w:t xml:space="preserve">　等</w:t>
            </w:r>
          </w:p>
        </w:tc>
      </w:tr>
      <w:tr w:rsidR="00F33C8A" w:rsidRPr="00046126" w:rsidTr="007C0EEF">
        <w:trPr>
          <w:trHeight w:val="1146"/>
        </w:trPr>
        <w:tc>
          <w:tcPr>
            <w:tcW w:w="484" w:type="dxa"/>
            <w:vMerge/>
            <w:vAlign w:val="center"/>
          </w:tcPr>
          <w:p w:rsidR="00F33C8A" w:rsidRPr="00046126" w:rsidRDefault="00F33C8A" w:rsidP="007C0EEF">
            <w:pPr>
              <w:jc w:val="center"/>
              <w:rPr>
                <w:rFonts w:ascii="ＭＳ ゴシック" w:eastAsia="ＭＳ ゴシック" w:hAnsi="ＭＳ ゴシック"/>
                <w:sz w:val="21"/>
                <w:szCs w:val="21"/>
              </w:rPr>
            </w:pPr>
          </w:p>
        </w:tc>
        <w:tc>
          <w:tcPr>
            <w:tcW w:w="1359" w:type="dxa"/>
            <w:vAlign w:val="center"/>
          </w:tcPr>
          <w:p w:rsidR="00F33C8A" w:rsidRPr="00046126" w:rsidRDefault="00F33C8A" w:rsidP="007C0EEF">
            <w:pPr>
              <w:rPr>
                <w:rFonts w:ascii="ＭＳ ゴシック" w:eastAsia="ＭＳ ゴシック" w:hAnsi="ＭＳ ゴシック"/>
                <w:sz w:val="21"/>
                <w:szCs w:val="21"/>
              </w:rPr>
            </w:pPr>
            <w:r w:rsidRPr="00046126">
              <w:rPr>
                <w:rFonts w:ascii="ＭＳ ゴシック" w:eastAsia="ＭＳ ゴシック" w:hAnsi="ＭＳ ゴシック" w:hint="eastAsia"/>
                <w:sz w:val="21"/>
                <w:szCs w:val="21"/>
              </w:rPr>
              <w:t>障害児・者</w:t>
            </w:r>
          </w:p>
          <w:p w:rsidR="00F33C8A" w:rsidRPr="00046126" w:rsidRDefault="00F33C8A" w:rsidP="007C0EEF">
            <w:pPr>
              <w:rPr>
                <w:rFonts w:ascii="ＭＳ ゴシック" w:eastAsia="ＭＳ ゴシック" w:hAnsi="ＭＳ ゴシック"/>
                <w:sz w:val="21"/>
                <w:szCs w:val="21"/>
              </w:rPr>
            </w:pPr>
            <w:r w:rsidRPr="00046126">
              <w:rPr>
                <w:rFonts w:ascii="ＭＳ ゴシック" w:eastAsia="ＭＳ ゴシック" w:hAnsi="ＭＳ ゴシック" w:hint="eastAsia"/>
                <w:sz w:val="21"/>
                <w:szCs w:val="21"/>
              </w:rPr>
              <w:t>施設</w:t>
            </w:r>
          </w:p>
        </w:tc>
        <w:tc>
          <w:tcPr>
            <w:tcW w:w="8364" w:type="dxa"/>
            <w:vAlign w:val="center"/>
          </w:tcPr>
          <w:p w:rsidR="00F33C8A" w:rsidRPr="00046126" w:rsidRDefault="00F33C8A" w:rsidP="007C0EEF">
            <w:pPr>
              <w:rPr>
                <w:rFonts w:ascii="ＭＳ ゴシック" w:eastAsia="ＭＳ ゴシック" w:hAnsi="ＭＳ ゴシック"/>
                <w:sz w:val="21"/>
                <w:szCs w:val="21"/>
              </w:rPr>
            </w:pPr>
            <w:r w:rsidRPr="00CF4803">
              <w:rPr>
                <w:rFonts w:ascii="ＭＳ ゴシック" w:eastAsia="ＭＳ ゴシック" w:hAnsi="ＭＳ ゴシック" w:hint="eastAsia"/>
                <w:sz w:val="21"/>
                <w:szCs w:val="21"/>
              </w:rPr>
              <w:t>障害者支援施設、障害福祉サービス事業施設、福祉ホーム、聴覚障害者情報文化センター、視覚障害者情報文化センター、地域療育センター、障害児入所施設、身体障害者福祉センター、地域作業所、地域活動支援センター、地域生活支援センター、精神障害者生活訓練施設、小規模通所授産施設、福祉パル、救護施設</w:t>
            </w:r>
            <w:r w:rsidRPr="00046126">
              <w:rPr>
                <w:rFonts w:ascii="ＭＳ ゴシック" w:eastAsia="ＭＳ ゴシック" w:hAnsi="ＭＳ ゴシック" w:hint="eastAsia"/>
                <w:sz w:val="21"/>
                <w:szCs w:val="21"/>
              </w:rPr>
              <w:t xml:space="preserve">　等</w:t>
            </w:r>
          </w:p>
        </w:tc>
      </w:tr>
      <w:tr w:rsidR="00F33C8A" w:rsidRPr="00046126" w:rsidTr="007C0EEF">
        <w:trPr>
          <w:trHeight w:val="880"/>
        </w:trPr>
        <w:tc>
          <w:tcPr>
            <w:tcW w:w="484" w:type="dxa"/>
            <w:vMerge/>
            <w:vAlign w:val="center"/>
          </w:tcPr>
          <w:p w:rsidR="00F33C8A" w:rsidRPr="00046126" w:rsidRDefault="00F33C8A" w:rsidP="007C0EEF">
            <w:pPr>
              <w:jc w:val="center"/>
              <w:rPr>
                <w:rFonts w:ascii="ＭＳ ゴシック" w:eastAsia="ＭＳ ゴシック" w:hAnsi="ＭＳ ゴシック"/>
                <w:sz w:val="21"/>
                <w:szCs w:val="21"/>
              </w:rPr>
            </w:pPr>
          </w:p>
        </w:tc>
        <w:tc>
          <w:tcPr>
            <w:tcW w:w="1359" w:type="dxa"/>
            <w:vAlign w:val="center"/>
          </w:tcPr>
          <w:p w:rsidR="00F33C8A" w:rsidRPr="00046126" w:rsidRDefault="007D7C31" w:rsidP="007C0EEF">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児童</w:t>
            </w:r>
            <w:r w:rsidR="00F33C8A" w:rsidRPr="00046126">
              <w:rPr>
                <w:rFonts w:ascii="ＭＳ ゴシック" w:eastAsia="ＭＳ ゴシック" w:hAnsi="ＭＳ ゴシック" w:hint="eastAsia"/>
                <w:sz w:val="21"/>
                <w:szCs w:val="21"/>
              </w:rPr>
              <w:t>施設</w:t>
            </w:r>
          </w:p>
        </w:tc>
        <w:tc>
          <w:tcPr>
            <w:tcW w:w="8364" w:type="dxa"/>
            <w:vAlign w:val="center"/>
          </w:tcPr>
          <w:p w:rsidR="00F33C8A" w:rsidRPr="00046126" w:rsidRDefault="00F33C8A" w:rsidP="007C0EEF">
            <w:pPr>
              <w:rPr>
                <w:rFonts w:ascii="ＭＳ ゴシック" w:eastAsia="ＭＳ ゴシック" w:hAnsi="ＭＳ ゴシック"/>
                <w:sz w:val="21"/>
                <w:szCs w:val="21"/>
              </w:rPr>
            </w:pPr>
            <w:r w:rsidRPr="00CF4803">
              <w:rPr>
                <w:rFonts w:ascii="ＭＳ ゴシック" w:eastAsia="ＭＳ ゴシック" w:hAnsi="ＭＳ ゴシック" w:hint="eastAsia"/>
                <w:sz w:val="21"/>
                <w:szCs w:val="21"/>
              </w:rPr>
              <w:t>認可保育所、認定こども園、地域型保育事業、認可外保育施設（川崎認定保育園、地域保育園、おなかま保育室、企業主導型保育事業）、病児・病後児保育施設、乳児院、児童養護施設、児童心理治療施設、母子・父子福祉センターサン・ライヴ、母子生活支援施設、一時保護所、こども文化センター、子ども夢パーク</w:t>
            </w:r>
            <w:r w:rsidRPr="00046126">
              <w:rPr>
                <w:rFonts w:ascii="ＭＳ ゴシック" w:eastAsia="ＭＳ ゴシック" w:hAnsi="ＭＳ ゴシック" w:hint="eastAsia"/>
                <w:sz w:val="21"/>
                <w:szCs w:val="21"/>
              </w:rPr>
              <w:t xml:space="preserve">　等</w:t>
            </w:r>
          </w:p>
        </w:tc>
      </w:tr>
      <w:tr w:rsidR="00F33C8A" w:rsidRPr="00046126" w:rsidTr="007C0EEF">
        <w:trPr>
          <w:trHeight w:val="454"/>
        </w:trPr>
        <w:tc>
          <w:tcPr>
            <w:tcW w:w="1843" w:type="dxa"/>
            <w:gridSpan w:val="2"/>
            <w:vAlign w:val="center"/>
          </w:tcPr>
          <w:p w:rsidR="00F33C8A" w:rsidRPr="00046126" w:rsidRDefault="00F33C8A" w:rsidP="007C0EEF">
            <w:pPr>
              <w:jc w:val="center"/>
              <w:rPr>
                <w:rFonts w:ascii="ＭＳ ゴシック" w:eastAsia="ＭＳ ゴシック" w:hAnsi="ＭＳ ゴシック"/>
                <w:sz w:val="21"/>
                <w:szCs w:val="21"/>
              </w:rPr>
            </w:pPr>
            <w:r w:rsidRPr="00046126">
              <w:rPr>
                <w:rFonts w:ascii="ＭＳ ゴシック" w:eastAsia="ＭＳ ゴシック" w:hAnsi="ＭＳ ゴシック" w:hint="eastAsia"/>
                <w:sz w:val="21"/>
                <w:szCs w:val="21"/>
              </w:rPr>
              <w:t>学　　校</w:t>
            </w:r>
          </w:p>
        </w:tc>
        <w:tc>
          <w:tcPr>
            <w:tcW w:w="8364" w:type="dxa"/>
            <w:vAlign w:val="center"/>
          </w:tcPr>
          <w:p w:rsidR="00F33C8A" w:rsidRPr="00046126" w:rsidRDefault="00F33C8A" w:rsidP="007C0EEF">
            <w:pPr>
              <w:rPr>
                <w:rFonts w:ascii="ＭＳ ゴシック" w:eastAsia="ＭＳ ゴシック" w:hAnsi="ＭＳ ゴシック"/>
                <w:sz w:val="21"/>
                <w:szCs w:val="21"/>
              </w:rPr>
            </w:pPr>
            <w:r w:rsidRPr="006D2094">
              <w:rPr>
                <w:rFonts w:ascii="ＭＳ ゴシック" w:eastAsia="ＭＳ ゴシック" w:hAnsi="ＭＳ ゴシック" w:hint="eastAsia"/>
                <w:sz w:val="21"/>
                <w:szCs w:val="21"/>
              </w:rPr>
              <w:t>幼稚園、小学校、中学校、高等学校、特別支援学校</w:t>
            </w:r>
            <w:r w:rsidRPr="00046126">
              <w:rPr>
                <w:rFonts w:ascii="ＭＳ ゴシック" w:eastAsia="ＭＳ ゴシック" w:hAnsi="ＭＳ ゴシック" w:hint="eastAsia"/>
                <w:sz w:val="21"/>
                <w:szCs w:val="21"/>
              </w:rPr>
              <w:t xml:space="preserve">　等</w:t>
            </w:r>
          </w:p>
        </w:tc>
      </w:tr>
      <w:tr w:rsidR="00F33C8A" w:rsidRPr="00046126" w:rsidTr="007C0EEF">
        <w:trPr>
          <w:trHeight w:val="454"/>
        </w:trPr>
        <w:tc>
          <w:tcPr>
            <w:tcW w:w="1843" w:type="dxa"/>
            <w:gridSpan w:val="2"/>
            <w:vAlign w:val="center"/>
          </w:tcPr>
          <w:p w:rsidR="00F33C8A" w:rsidRPr="00046126" w:rsidRDefault="00F33C8A" w:rsidP="007C0EEF">
            <w:pPr>
              <w:jc w:val="center"/>
              <w:rPr>
                <w:rFonts w:ascii="ＭＳ ゴシック" w:eastAsia="ＭＳ ゴシック" w:hAnsi="ＭＳ ゴシック"/>
                <w:sz w:val="21"/>
                <w:szCs w:val="21"/>
              </w:rPr>
            </w:pPr>
            <w:r w:rsidRPr="00046126">
              <w:rPr>
                <w:rFonts w:ascii="ＭＳ ゴシック" w:eastAsia="ＭＳ ゴシック" w:hAnsi="ＭＳ ゴシック" w:hint="eastAsia"/>
                <w:sz w:val="21"/>
                <w:szCs w:val="21"/>
              </w:rPr>
              <w:t>医療施設</w:t>
            </w:r>
          </w:p>
        </w:tc>
        <w:tc>
          <w:tcPr>
            <w:tcW w:w="8364" w:type="dxa"/>
            <w:vAlign w:val="center"/>
          </w:tcPr>
          <w:p w:rsidR="00F33C8A" w:rsidRPr="00046126" w:rsidRDefault="00F33C8A" w:rsidP="007C0EEF">
            <w:pPr>
              <w:rPr>
                <w:rFonts w:ascii="ＭＳ ゴシック" w:eastAsia="ＭＳ ゴシック" w:hAnsi="ＭＳ ゴシック"/>
                <w:sz w:val="21"/>
                <w:szCs w:val="21"/>
              </w:rPr>
            </w:pPr>
            <w:r w:rsidRPr="00046126">
              <w:rPr>
                <w:rFonts w:ascii="ＭＳ ゴシック" w:eastAsia="ＭＳ ゴシック" w:hAnsi="ＭＳ ゴシック" w:hint="eastAsia"/>
                <w:sz w:val="21"/>
                <w:szCs w:val="21"/>
              </w:rPr>
              <w:t>病院、診療所、助産所（いずれも有床に限る）　等</w:t>
            </w:r>
          </w:p>
        </w:tc>
      </w:tr>
    </w:tbl>
    <w:p w:rsidR="00F33C8A" w:rsidRDefault="00F33C8A" w:rsidP="00F33C8A">
      <w:pPr>
        <w:ind w:left="420" w:right="480" w:hangingChars="200" w:hanging="420"/>
        <w:jc w:val="left"/>
        <w:rPr>
          <w:rFonts w:hAnsi="ＭＳ ゴシック"/>
          <w:sz w:val="21"/>
          <w:szCs w:val="21"/>
        </w:rPr>
      </w:pPr>
      <w:r w:rsidRPr="00243B35">
        <w:rPr>
          <w:rFonts w:hAnsi="ＭＳ ゴシック" w:hint="eastAsia"/>
          <w:sz w:val="21"/>
          <w:szCs w:val="21"/>
        </w:rPr>
        <w:t>※２　「</w:t>
      </w:r>
      <w:r>
        <w:rPr>
          <w:rFonts w:hAnsi="ＭＳ ゴシック" w:hint="eastAsia"/>
          <w:sz w:val="21"/>
          <w:szCs w:val="21"/>
        </w:rPr>
        <w:t>高齢者等避難」及び「避難指示</w:t>
      </w:r>
      <w:r w:rsidRPr="00243B35">
        <w:rPr>
          <w:rFonts w:hAnsi="ＭＳ ゴシック" w:hint="eastAsia"/>
          <w:sz w:val="21"/>
          <w:szCs w:val="21"/>
        </w:rPr>
        <w:t>」等の避難に関する情報を伝達しますので、施設を開設している時は、常に従業員がＦＡＸを確認できるようにしてください。</w:t>
      </w:r>
    </w:p>
    <w:p w:rsidR="00356D2D" w:rsidRPr="00F33C8A" w:rsidRDefault="00356D2D" w:rsidP="00F33C8A">
      <w:pPr>
        <w:jc w:val="left"/>
        <w:rPr>
          <w:sz w:val="21"/>
          <w:szCs w:val="21"/>
        </w:rPr>
      </w:pPr>
    </w:p>
    <w:sectPr w:rsidR="00356D2D" w:rsidRPr="00F33C8A" w:rsidSect="002A7E9B">
      <w:pgSz w:w="11906" w:h="16838" w:code="9"/>
      <w:pgMar w:top="851" w:right="907" w:bottom="454" w:left="907" w:header="397" w:footer="284"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248" w:rsidRDefault="002F6248">
      <w:r>
        <w:separator/>
      </w:r>
    </w:p>
  </w:endnote>
  <w:endnote w:type="continuationSeparator" w:id="0">
    <w:p w:rsidR="002F6248" w:rsidRDefault="002F6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248" w:rsidRDefault="002F6248">
      <w:r>
        <w:separator/>
      </w:r>
    </w:p>
  </w:footnote>
  <w:footnote w:type="continuationSeparator" w:id="0">
    <w:p w:rsidR="002F6248" w:rsidRDefault="002F62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F4F19"/>
    <w:multiLevelType w:val="hybridMultilevel"/>
    <w:tmpl w:val="1EDEAECE"/>
    <w:lvl w:ilvl="0" w:tplc="618EEA1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C736EC"/>
    <w:multiLevelType w:val="hybridMultilevel"/>
    <w:tmpl w:val="361C35C0"/>
    <w:lvl w:ilvl="0" w:tplc="D6700E0C">
      <w:numFmt w:val="bullet"/>
      <w:lvlText w:val="※"/>
      <w:lvlJc w:val="left"/>
      <w:pPr>
        <w:tabs>
          <w:tab w:val="num" w:pos="1319"/>
        </w:tabs>
        <w:ind w:left="1319" w:hanging="480"/>
      </w:pPr>
      <w:rPr>
        <w:rFonts w:ascii="ＭＳ 明朝" w:eastAsia="ＭＳ 明朝" w:hAnsi="ＭＳ 明朝" w:cs="Times New Roman" w:hint="eastAsia"/>
      </w:rPr>
    </w:lvl>
    <w:lvl w:ilvl="1" w:tplc="0409000B" w:tentative="1">
      <w:start w:val="1"/>
      <w:numFmt w:val="bullet"/>
      <w:lvlText w:val=""/>
      <w:lvlJc w:val="left"/>
      <w:pPr>
        <w:tabs>
          <w:tab w:val="num" w:pos="1679"/>
        </w:tabs>
        <w:ind w:left="1679" w:hanging="420"/>
      </w:pPr>
      <w:rPr>
        <w:rFonts w:ascii="Wingdings" w:hAnsi="Wingdings" w:hint="default"/>
      </w:rPr>
    </w:lvl>
    <w:lvl w:ilvl="2" w:tplc="0409000D" w:tentative="1">
      <w:start w:val="1"/>
      <w:numFmt w:val="bullet"/>
      <w:lvlText w:val=""/>
      <w:lvlJc w:val="left"/>
      <w:pPr>
        <w:tabs>
          <w:tab w:val="num" w:pos="2099"/>
        </w:tabs>
        <w:ind w:left="2099" w:hanging="420"/>
      </w:pPr>
      <w:rPr>
        <w:rFonts w:ascii="Wingdings" w:hAnsi="Wingdings" w:hint="default"/>
      </w:rPr>
    </w:lvl>
    <w:lvl w:ilvl="3" w:tplc="04090001" w:tentative="1">
      <w:start w:val="1"/>
      <w:numFmt w:val="bullet"/>
      <w:lvlText w:val=""/>
      <w:lvlJc w:val="left"/>
      <w:pPr>
        <w:tabs>
          <w:tab w:val="num" w:pos="2519"/>
        </w:tabs>
        <w:ind w:left="2519" w:hanging="420"/>
      </w:pPr>
      <w:rPr>
        <w:rFonts w:ascii="Wingdings" w:hAnsi="Wingdings" w:hint="default"/>
      </w:rPr>
    </w:lvl>
    <w:lvl w:ilvl="4" w:tplc="0409000B" w:tentative="1">
      <w:start w:val="1"/>
      <w:numFmt w:val="bullet"/>
      <w:lvlText w:val=""/>
      <w:lvlJc w:val="left"/>
      <w:pPr>
        <w:tabs>
          <w:tab w:val="num" w:pos="2939"/>
        </w:tabs>
        <w:ind w:left="2939" w:hanging="420"/>
      </w:pPr>
      <w:rPr>
        <w:rFonts w:ascii="Wingdings" w:hAnsi="Wingdings" w:hint="default"/>
      </w:rPr>
    </w:lvl>
    <w:lvl w:ilvl="5" w:tplc="0409000D" w:tentative="1">
      <w:start w:val="1"/>
      <w:numFmt w:val="bullet"/>
      <w:lvlText w:val=""/>
      <w:lvlJc w:val="left"/>
      <w:pPr>
        <w:tabs>
          <w:tab w:val="num" w:pos="3359"/>
        </w:tabs>
        <w:ind w:left="3359" w:hanging="420"/>
      </w:pPr>
      <w:rPr>
        <w:rFonts w:ascii="Wingdings" w:hAnsi="Wingdings" w:hint="default"/>
      </w:rPr>
    </w:lvl>
    <w:lvl w:ilvl="6" w:tplc="04090001" w:tentative="1">
      <w:start w:val="1"/>
      <w:numFmt w:val="bullet"/>
      <w:lvlText w:val=""/>
      <w:lvlJc w:val="left"/>
      <w:pPr>
        <w:tabs>
          <w:tab w:val="num" w:pos="3779"/>
        </w:tabs>
        <w:ind w:left="3779" w:hanging="420"/>
      </w:pPr>
      <w:rPr>
        <w:rFonts w:ascii="Wingdings" w:hAnsi="Wingdings" w:hint="default"/>
      </w:rPr>
    </w:lvl>
    <w:lvl w:ilvl="7" w:tplc="0409000B" w:tentative="1">
      <w:start w:val="1"/>
      <w:numFmt w:val="bullet"/>
      <w:lvlText w:val=""/>
      <w:lvlJc w:val="left"/>
      <w:pPr>
        <w:tabs>
          <w:tab w:val="num" w:pos="4199"/>
        </w:tabs>
        <w:ind w:left="4199" w:hanging="420"/>
      </w:pPr>
      <w:rPr>
        <w:rFonts w:ascii="Wingdings" w:hAnsi="Wingdings" w:hint="default"/>
      </w:rPr>
    </w:lvl>
    <w:lvl w:ilvl="8" w:tplc="0409000D" w:tentative="1">
      <w:start w:val="1"/>
      <w:numFmt w:val="bullet"/>
      <w:lvlText w:val=""/>
      <w:lvlJc w:val="left"/>
      <w:pPr>
        <w:tabs>
          <w:tab w:val="num" w:pos="4619"/>
        </w:tabs>
        <w:ind w:left="4619" w:hanging="420"/>
      </w:pPr>
      <w:rPr>
        <w:rFonts w:ascii="Wingdings" w:hAnsi="Wingdings" w:hint="default"/>
      </w:rPr>
    </w:lvl>
  </w:abstractNum>
  <w:abstractNum w:abstractNumId="2" w15:restartNumberingAfterBreak="0">
    <w:nsid w:val="2B645339"/>
    <w:multiLevelType w:val="hybridMultilevel"/>
    <w:tmpl w:val="22D21FCA"/>
    <w:lvl w:ilvl="0" w:tplc="6D549B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2101B92"/>
    <w:multiLevelType w:val="hybridMultilevel"/>
    <w:tmpl w:val="557AC1E8"/>
    <w:lvl w:ilvl="0" w:tplc="5E9C2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323"/>
  <w:displayHorizontalDrawingGridEvery w:val="0"/>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8A6"/>
    <w:rsid w:val="00003F38"/>
    <w:rsid w:val="00004AAF"/>
    <w:rsid w:val="00011684"/>
    <w:rsid w:val="0001779E"/>
    <w:rsid w:val="00020D76"/>
    <w:rsid w:val="00020F9E"/>
    <w:rsid w:val="00021986"/>
    <w:rsid w:val="0002314D"/>
    <w:rsid w:val="0002544A"/>
    <w:rsid w:val="0003126A"/>
    <w:rsid w:val="0003462E"/>
    <w:rsid w:val="00036F2A"/>
    <w:rsid w:val="000443C8"/>
    <w:rsid w:val="0004684C"/>
    <w:rsid w:val="000548E9"/>
    <w:rsid w:val="000576C8"/>
    <w:rsid w:val="00062CEB"/>
    <w:rsid w:val="00065757"/>
    <w:rsid w:val="00067205"/>
    <w:rsid w:val="00070D5D"/>
    <w:rsid w:val="0008363C"/>
    <w:rsid w:val="00084F81"/>
    <w:rsid w:val="000852E6"/>
    <w:rsid w:val="000863DC"/>
    <w:rsid w:val="00090546"/>
    <w:rsid w:val="000979B7"/>
    <w:rsid w:val="000B25C0"/>
    <w:rsid w:val="000B4729"/>
    <w:rsid w:val="000B6FD4"/>
    <w:rsid w:val="000C5747"/>
    <w:rsid w:val="000C76CD"/>
    <w:rsid w:val="000E181B"/>
    <w:rsid w:val="000E471B"/>
    <w:rsid w:val="000F0CD5"/>
    <w:rsid w:val="001007A9"/>
    <w:rsid w:val="001075CF"/>
    <w:rsid w:val="00113DC5"/>
    <w:rsid w:val="001174CA"/>
    <w:rsid w:val="0012563F"/>
    <w:rsid w:val="00127CF7"/>
    <w:rsid w:val="00133669"/>
    <w:rsid w:val="00143029"/>
    <w:rsid w:val="00146419"/>
    <w:rsid w:val="00147399"/>
    <w:rsid w:val="00147884"/>
    <w:rsid w:val="00164847"/>
    <w:rsid w:val="001652F9"/>
    <w:rsid w:val="001654A8"/>
    <w:rsid w:val="001744C6"/>
    <w:rsid w:val="00175D17"/>
    <w:rsid w:val="00177A49"/>
    <w:rsid w:val="00180344"/>
    <w:rsid w:val="0018045E"/>
    <w:rsid w:val="001810F2"/>
    <w:rsid w:val="00181FC2"/>
    <w:rsid w:val="00182B2E"/>
    <w:rsid w:val="00182DB6"/>
    <w:rsid w:val="00183CEF"/>
    <w:rsid w:val="00187EDB"/>
    <w:rsid w:val="00191A00"/>
    <w:rsid w:val="00195533"/>
    <w:rsid w:val="00196037"/>
    <w:rsid w:val="001B06EB"/>
    <w:rsid w:val="001B57CB"/>
    <w:rsid w:val="001C0BBA"/>
    <w:rsid w:val="001D2411"/>
    <w:rsid w:val="001D6D40"/>
    <w:rsid w:val="001D6E94"/>
    <w:rsid w:val="001E72DA"/>
    <w:rsid w:val="00207403"/>
    <w:rsid w:val="00210656"/>
    <w:rsid w:val="00212098"/>
    <w:rsid w:val="00222BEA"/>
    <w:rsid w:val="00222C2B"/>
    <w:rsid w:val="00223C86"/>
    <w:rsid w:val="0023292C"/>
    <w:rsid w:val="00233AE2"/>
    <w:rsid w:val="002377DA"/>
    <w:rsid w:val="00267540"/>
    <w:rsid w:val="00270931"/>
    <w:rsid w:val="002710C9"/>
    <w:rsid w:val="002816EE"/>
    <w:rsid w:val="00283617"/>
    <w:rsid w:val="0028450C"/>
    <w:rsid w:val="0028534A"/>
    <w:rsid w:val="00290F28"/>
    <w:rsid w:val="00293E8B"/>
    <w:rsid w:val="0029556B"/>
    <w:rsid w:val="00297084"/>
    <w:rsid w:val="002A04F5"/>
    <w:rsid w:val="002A0B51"/>
    <w:rsid w:val="002A7E9B"/>
    <w:rsid w:val="002B3EDD"/>
    <w:rsid w:val="002B77D4"/>
    <w:rsid w:val="002C44CF"/>
    <w:rsid w:val="002D0F78"/>
    <w:rsid w:val="002D29EF"/>
    <w:rsid w:val="002D4EB3"/>
    <w:rsid w:val="002D56A1"/>
    <w:rsid w:val="002D7E98"/>
    <w:rsid w:val="002E285D"/>
    <w:rsid w:val="002E2D87"/>
    <w:rsid w:val="002E6006"/>
    <w:rsid w:val="002F5300"/>
    <w:rsid w:val="002F6248"/>
    <w:rsid w:val="00300AAC"/>
    <w:rsid w:val="003023DC"/>
    <w:rsid w:val="00310489"/>
    <w:rsid w:val="00310611"/>
    <w:rsid w:val="00311F12"/>
    <w:rsid w:val="00314A94"/>
    <w:rsid w:val="0032330E"/>
    <w:rsid w:val="00327C7C"/>
    <w:rsid w:val="00327DA0"/>
    <w:rsid w:val="00351C8D"/>
    <w:rsid w:val="00352DB9"/>
    <w:rsid w:val="003552D6"/>
    <w:rsid w:val="00356D2D"/>
    <w:rsid w:val="00370756"/>
    <w:rsid w:val="00370F84"/>
    <w:rsid w:val="00377D03"/>
    <w:rsid w:val="00381A8F"/>
    <w:rsid w:val="0038278A"/>
    <w:rsid w:val="00385A5F"/>
    <w:rsid w:val="003870C5"/>
    <w:rsid w:val="00387E65"/>
    <w:rsid w:val="003948BF"/>
    <w:rsid w:val="003962F2"/>
    <w:rsid w:val="003A3FC0"/>
    <w:rsid w:val="003A4242"/>
    <w:rsid w:val="003B1971"/>
    <w:rsid w:val="003B7B5D"/>
    <w:rsid w:val="003C3E0E"/>
    <w:rsid w:val="003D0329"/>
    <w:rsid w:val="003D3ECB"/>
    <w:rsid w:val="003E1BCF"/>
    <w:rsid w:val="003E2A10"/>
    <w:rsid w:val="003E5D72"/>
    <w:rsid w:val="003E5ED4"/>
    <w:rsid w:val="003F06B5"/>
    <w:rsid w:val="00400AF0"/>
    <w:rsid w:val="00400DCA"/>
    <w:rsid w:val="00403756"/>
    <w:rsid w:val="00404202"/>
    <w:rsid w:val="004063EF"/>
    <w:rsid w:val="0041143C"/>
    <w:rsid w:val="0041384D"/>
    <w:rsid w:val="004148FB"/>
    <w:rsid w:val="00427127"/>
    <w:rsid w:val="00434E38"/>
    <w:rsid w:val="004358A3"/>
    <w:rsid w:val="00436745"/>
    <w:rsid w:val="00442A74"/>
    <w:rsid w:val="00442A85"/>
    <w:rsid w:val="00444C97"/>
    <w:rsid w:val="004469E0"/>
    <w:rsid w:val="004470C4"/>
    <w:rsid w:val="00450A2B"/>
    <w:rsid w:val="004556A1"/>
    <w:rsid w:val="004637B9"/>
    <w:rsid w:val="0046479B"/>
    <w:rsid w:val="0047187C"/>
    <w:rsid w:val="00496B9C"/>
    <w:rsid w:val="00496DD4"/>
    <w:rsid w:val="0049736D"/>
    <w:rsid w:val="004A296D"/>
    <w:rsid w:val="004B0D44"/>
    <w:rsid w:val="004B4AAD"/>
    <w:rsid w:val="004B5F0A"/>
    <w:rsid w:val="004C1F24"/>
    <w:rsid w:val="004C36C6"/>
    <w:rsid w:val="004D268D"/>
    <w:rsid w:val="004D43BB"/>
    <w:rsid w:val="004D6816"/>
    <w:rsid w:val="004D7DF2"/>
    <w:rsid w:val="004E0F18"/>
    <w:rsid w:val="004E1531"/>
    <w:rsid w:val="004E521A"/>
    <w:rsid w:val="004F0173"/>
    <w:rsid w:val="004F3D06"/>
    <w:rsid w:val="00500745"/>
    <w:rsid w:val="005050B5"/>
    <w:rsid w:val="005066E7"/>
    <w:rsid w:val="00507FA0"/>
    <w:rsid w:val="005117D3"/>
    <w:rsid w:val="0051309B"/>
    <w:rsid w:val="005156D7"/>
    <w:rsid w:val="0051651B"/>
    <w:rsid w:val="005208A6"/>
    <w:rsid w:val="00520CA7"/>
    <w:rsid w:val="00523B15"/>
    <w:rsid w:val="005341DF"/>
    <w:rsid w:val="00540B43"/>
    <w:rsid w:val="005423AA"/>
    <w:rsid w:val="00544B71"/>
    <w:rsid w:val="005468FB"/>
    <w:rsid w:val="005544AC"/>
    <w:rsid w:val="0056078A"/>
    <w:rsid w:val="005617FF"/>
    <w:rsid w:val="00565340"/>
    <w:rsid w:val="00572B6D"/>
    <w:rsid w:val="00573208"/>
    <w:rsid w:val="00580B7A"/>
    <w:rsid w:val="00582C97"/>
    <w:rsid w:val="005843C6"/>
    <w:rsid w:val="00587F36"/>
    <w:rsid w:val="00590101"/>
    <w:rsid w:val="00590B7F"/>
    <w:rsid w:val="00593FFD"/>
    <w:rsid w:val="00597143"/>
    <w:rsid w:val="00597E32"/>
    <w:rsid w:val="005A0FCF"/>
    <w:rsid w:val="005A75A4"/>
    <w:rsid w:val="005B5980"/>
    <w:rsid w:val="005B59EE"/>
    <w:rsid w:val="005B65CE"/>
    <w:rsid w:val="005B69DF"/>
    <w:rsid w:val="005C0723"/>
    <w:rsid w:val="005C4671"/>
    <w:rsid w:val="005D0FCE"/>
    <w:rsid w:val="005D3B45"/>
    <w:rsid w:val="005D5FA1"/>
    <w:rsid w:val="005D6AF0"/>
    <w:rsid w:val="005E0065"/>
    <w:rsid w:val="005E08B6"/>
    <w:rsid w:val="005E4A6D"/>
    <w:rsid w:val="0060112A"/>
    <w:rsid w:val="006038FA"/>
    <w:rsid w:val="00611396"/>
    <w:rsid w:val="00615EA3"/>
    <w:rsid w:val="006169E4"/>
    <w:rsid w:val="00623C0C"/>
    <w:rsid w:val="00623D4C"/>
    <w:rsid w:val="00627CE7"/>
    <w:rsid w:val="006301E5"/>
    <w:rsid w:val="006338AD"/>
    <w:rsid w:val="00634576"/>
    <w:rsid w:val="0063471C"/>
    <w:rsid w:val="00634FA9"/>
    <w:rsid w:val="00645681"/>
    <w:rsid w:val="0064601A"/>
    <w:rsid w:val="00651173"/>
    <w:rsid w:val="006643AC"/>
    <w:rsid w:val="0067060A"/>
    <w:rsid w:val="00672DEF"/>
    <w:rsid w:val="00674595"/>
    <w:rsid w:val="00682A01"/>
    <w:rsid w:val="00685690"/>
    <w:rsid w:val="006861FD"/>
    <w:rsid w:val="00692096"/>
    <w:rsid w:val="006925B1"/>
    <w:rsid w:val="006A6D27"/>
    <w:rsid w:val="006B647D"/>
    <w:rsid w:val="006B75C2"/>
    <w:rsid w:val="006C11F3"/>
    <w:rsid w:val="006C4773"/>
    <w:rsid w:val="006D18DB"/>
    <w:rsid w:val="006D4CDF"/>
    <w:rsid w:val="006E167A"/>
    <w:rsid w:val="006E38EE"/>
    <w:rsid w:val="006E3F2B"/>
    <w:rsid w:val="006E6425"/>
    <w:rsid w:val="006F0D08"/>
    <w:rsid w:val="006F0FA1"/>
    <w:rsid w:val="006F229E"/>
    <w:rsid w:val="006F2CF8"/>
    <w:rsid w:val="006F7365"/>
    <w:rsid w:val="0070094F"/>
    <w:rsid w:val="00713108"/>
    <w:rsid w:val="0071736B"/>
    <w:rsid w:val="0072449D"/>
    <w:rsid w:val="00724D11"/>
    <w:rsid w:val="00725123"/>
    <w:rsid w:val="00725D94"/>
    <w:rsid w:val="00726686"/>
    <w:rsid w:val="00741DF9"/>
    <w:rsid w:val="00742287"/>
    <w:rsid w:val="00742EE7"/>
    <w:rsid w:val="00743075"/>
    <w:rsid w:val="00743F70"/>
    <w:rsid w:val="00747AE0"/>
    <w:rsid w:val="00747CB2"/>
    <w:rsid w:val="007527E9"/>
    <w:rsid w:val="007534D5"/>
    <w:rsid w:val="00754D77"/>
    <w:rsid w:val="007568F1"/>
    <w:rsid w:val="00775825"/>
    <w:rsid w:val="00782953"/>
    <w:rsid w:val="00784B7B"/>
    <w:rsid w:val="007A0B7F"/>
    <w:rsid w:val="007A677F"/>
    <w:rsid w:val="007B00CE"/>
    <w:rsid w:val="007B0921"/>
    <w:rsid w:val="007B5828"/>
    <w:rsid w:val="007B6A2D"/>
    <w:rsid w:val="007C3A85"/>
    <w:rsid w:val="007C5A99"/>
    <w:rsid w:val="007C6A74"/>
    <w:rsid w:val="007D1F41"/>
    <w:rsid w:val="007D2264"/>
    <w:rsid w:val="007D7C31"/>
    <w:rsid w:val="007E0702"/>
    <w:rsid w:val="007E5F03"/>
    <w:rsid w:val="007F3DD4"/>
    <w:rsid w:val="008035B9"/>
    <w:rsid w:val="0081208D"/>
    <w:rsid w:val="00814D82"/>
    <w:rsid w:val="008167EC"/>
    <w:rsid w:val="00820D52"/>
    <w:rsid w:val="00823230"/>
    <w:rsid w:val="0083403B"/>
    <w:rsid w:val="00835F5A"/>
    <w:rsid w:val="008418F2"/>
    <w:rsid w:val="00843FB7"/>
    <w:rsid w:val="00846D3E"/>
    <w:rsid w:val="00863483"/>
    <w:rsid w:val="00864934"/>
    <w:rsid w:val="008652D5"/>
    <w:rsid w:val="00866110"/>
    <w:rsid w:val="00867041"/>
    <w:rsid w:val="00867913"/>
    <w:rsid w:val="008731DC"/>
    <w:rsid w:val="00873D08"/>
    <w:rsid w:val="00877F00"/>
    <w:rsid w:val="00890486"/>
    <w:rsid w:val="00891F0D"/>
    <w:rsid w:val="00896700"/>
    <w:rsid w:val="008A6432"/>
    <w:rsid w:val="008A66A4"/>
    <w:rsid w:val="008B4BEB"/>
    <w:rsid w:val="008B4C52"/>
    <w:rsid w:val="008C1F41"/>
    <w:rsid w:val="008E1778"/>
    <w:rsid w:val="008E38CE"/>
    <w:rsid w:val="008E4067"/>
    <w:rsid w:val="008E71EA"/>
    <w:rsid w:val="008F1833"/>
    <w:rsid w:val="008F772B"/>
    <w:rsid w:val="0090258C"/>
    <w:rsid w:val="0090347F"/>
    <w:rsid w:val="00910BDC"/>
    <w:rsid w:val="00911221"/>
    <w:rsid w:val="00916424"/>
    <w:rsid w:val="009173BB"/>
    <w:rsid w:val="00920A6A"/>
    <w:rsid w:val="00920D04"/>
    <w:rsid w:val="009266ED"/>
    <w:rsid w:val="00926782"/>
    <w:rsid w:val="0093183B"/>
    <w:rsid w:val="00933877"/>
    <w:rsid w:val="00934EE7"/>
    <w:rsid w:val="00937A05"/>
    <w:rsid w:val="00940140"/>
    <w:rsid w:val="00941085"/>
    <w:rsid w:val="009414ED"/>
    <w:rsid w:val="00942557"/>
    <w:rsid w:val="00955144"/>
    <w:rsid w:val="009601A8"/>
    <w:rsid w:val="00960B25"/>
    <w:rsid w:val="009636AB"/>
    <w:rsid w:val="00967E55"/>
    <w:rsid w:val="00970F5C"/>
    <w:rsid w:val="009734B0"/>
    <w:rsid w:val="00975BE5"/>
    <w:rsid w:val="00981025"/>
    <w:rsid w:val="00984806"/>
    <w:rsid w:val="009903DA"/>
    <w:rsid w:val="009A7E8C"/>
    <w:rsid w:val="009B3400"/>
    <w:rsid w:val="009B3960"/>
    <w:rsid w:val="009C02CA"/>
    <w:rsid w:val="009C398E"/>
    <w:rsid w:val="009C6CD0"/>
    <w:rsid w:val="009D1002"/>
    <w:rsid w:val="009D4CFD"/>
    <w:rsid w:val="009E3332"/>
    <w:rsid w:val="009E4683"/>
    <w:rsid w:val="009E5E7A"/>
    <w:rsid w:val="009F20D1"/>
    <w:rsid w:val="009F3D58"/>
    <w:rsid w:val="009F4BDB"/>
    <w:rsid w:val="009F6E0C"/>
    <w:rsid w:val="00A030DA"/>
    <w:rsid w:val="00A04B0F"/>
    <w:rsid w:val="00A1207E"/>
    <w:rsid w:val="00A120FD"/>
    <w:rsid w:val="00A125C7"/>
    <w:rsid w:val="00A12C21"/>
    <w:rsid w:val="00A14700"/>
    <w:rsid w:val="00A1472E"/>
    <w:rsid w:val="00A15D4E"/>
    <w:rsid w:val="00A21B73"/>
    <w:rsid w:val="00A2527F"/>
    <w:rsid w:val="00A27949"/>
    <w:rsid w:val="00A3111F"/>
    <w:rsid w:val="00A35336"/>
    <w:rsid w:val="00A42A15"/>
    <w:rsid w:val="00A43C14"/>
    <w:rsid w:val="00A46707"/>
    <w:rsid w:val="00A47A7E"/>
    <w:rsid w:val="00A502A3"/>
    <w:rsid w:val="00A53962"/>
    <w:rsid w:val="00A60F62"/>
    <w:rsid w:val="00A646CC"/>
    <w:rsid w:val="00A70014"/>
    <w:rsid w:val="00A71E51"/>
    <w:rsid w:val="00A75786"/>
    <w:rsid w:val="00A7598C"/>
    <w:rsid w:val="00A84AB3"/>
    <w:rsid w:val="00A87ED9"/>
    <w:rsid w:val="00A9628B"/>
    <w:rsid w:val="00AA799C"/>
    <w:rsid w:val="00AB0616"/>
    <w:rsid w:val="00AB2547"/>
    <w:rsid w:val="00AB6247"/>
    <w:rsid w:val="00AB71B2"/>
    <w:rsid w:val="00AC7D5F"/>
    <w:rsid w:val="00AD0D63"/>
    <w:rsid w:val="00AE28E3"/>
    <w:rsid w:val="00AE7699"/>
    <w:rsid w:val="00AF1EF3"/>
    <w:rsid w:val="00AF2ACD"/>
    <w:rsid w:val="00AF2CE5"/>
    <w:rsid w:val="00AF46D3"/>
    <w:rsid w:val="00AF6ABE"/>
    <w:rsid w:val="00B0124F"/>
    <w:rsid w:val="00B0360E"/>
    <w:rsid w:val="00B21F29"/>
    <w:rsid w:val="00B2564E"/>
    <w:rsid w:val="00B26B45"/>
    <w:rsid w:val="00B31481"/>
    <w:rsid w:val="00B41457"/>
    <w:rsid w:val="00B51317"/>
    <w:rsid w:val="00B52A00"/>
    <w:rsid w:val="00B52A6A"/>
    <w:rsid w:val="00B55FA9"/>
    <w:rsid w:val="00B56724"/>
    <w:rsid w:val="00B56789"/>
    <w:rsid w:val="00B56BC7"/>
    <w:rsid w:val="00B62976"/>
    <w:rsid w:val="00B63979"/>
    <w:rsid w:val="00B72A91"/>
    <w:rsid w:val="00B7524F"/>
    <w:rsid w:val="00B758D5"/>
    <w:rsid w:val="00B7688E"/>
    <w:rsid w:val="00B826FB"/>
    <w:rsid w:val="00B94106"/>
    <w:rsid w:val="00BA5A0F"/>
    <w:rsid w:val="00BB4ABF"/>
    <w:rsid w:val="00BB591E"/>
    <w:rsid w:val="00BC1CBC"/>
    <w:rsid w:val="00BC3B7B"/>
    <w:rsid w:val="00BC4E27"/>
    <w:rsid w:val="00BC4E95"/>
    <w:rsid w:val="00BD3F73"/>
    <w:rsid w:val="00BD40B7"/>
    <w:rsid w:val="00BD5CEA"/>
    <w:rsid w:val="00BE539D"/>
    <w:rsid w:val="00BE71C4"/>
    <w:rsid w:val="00BE780C"/>
    <w:rsid w:val="00BF40E4"/>
    <w:rsid w:val="00BF4E19"/>
    <w:rsid w:val="00BF50B7"/>
    <w:rsid w:val="00BF5D2F"/>
    <w:rsid w:val="00C15F36"/>
    <w:rsid w:val="00C202BE"/>
    <w:rsid w:val="00C224EA"/>
    <w:rsid w:val="00C23813"/>
    <w:rsid w:val="00C2745A"/>
    <w:rsid w:val="00C278F1"/>
    <w:rsid w:val="00C303A7"/>
    <w:rsid w:val="00C30F38"/>
    <w:rsid w:val="00C33404"/>
    <w:rsid w:val="00C352A8"/>
    <w:rsid w:val="00C363D0"/>
    <w:rsid w:val="00C37B1C"/>
    <w:rsid w:val="00C409DA"/>
    <w:rsid w:val="00C430BB"/>
    <w:rsid w:val="00C539C7"/>
    <w:rsid w:val="00C53A45"/>
    <w:rsid w:val="00C57BEF"/>
    <w:rsid w:val="00C638C3"/>
    <w:rsid w:val="00C64E74"/>
    <w:rsid w:val="00C65CF7"/>
    <w:rsid w:val="00C71FB4"/>
    <w:rsid w:val="00C74F94"/>
    <w:rsid w:val="00C815CD"/>
    <w:rsid w:val="00C82DF7"/>
    <w:rsid w:val="00CA4ECF"/>
    <w:rsid w:val="00CA5783"/>
    <w:rsid w:val="00CA5C37"/>
    <w:rsid w:val="00CA657B"/>
    <w:rsid w:val="00CA75B4"/>
    <w:rsid w:val="00CA7B06"/>
    <w:rsid w:val="00CB2687"/>
    <w:rsid w:val="00CB3C03"/>
    <w:rsid w:val="00CC16EC"/>
    <w:rsid w:val="00CC2871"/>
    <w:rsid w:val="00CC2DFF"/>
    <w:rsid w:val="00CC6C88"/>
    <w:rsid w:val="00CD0C1A"/>
    <w:rsid w:val="00CD301B"/>
    <w:rsid w:val="00CD5812"/>
    <w:rsid w:val="00CE3494"/>
    <w:rsid w:val="00CE3CFF"/>
    <w:rsid w:val="00CE758E"/>
    <w:rsid w:val="00CF265C"/>
    <w:rsid w:val="00CF3927"/>
    <w:rsid w:val="00D02BB8"/>
    <w:rsid w:val="00D123F5"/>
    <w:rsid w:val="00D124E2"/>
    <w:rsid w:val="00D13894"/>
    <w:rsid w:val="00D23349"/>
    <w:rsid w:val="00D23656"/>
    <w:rsid w:val="00D3548C"/>
    <w:rsid w:val="00D40C39"/>
    <w:rsid w:val="00D46436"/>
    <w:rsid w:val="00D55544"/>
    <w:rsid w:val="00D576A6"/>
    <w:rsid w:val="00D57D35"/>
    <w:rsid w:val="00D60B63"/>
    <w:rsid w:val="00D61427"/>
    <w:rsid w:val="00D62F29"/>
    <w:rsid w:val="00D62F67"/>
    <w:rsid w:val="00D64B44"/>
    <w:rsid w:val="00D723CA"/>
    <w:rsid w:val="00D766DF"/>
    <w:rsid w:val="00D837CF"/>
    <w:rsid w:val="00D9131B"/>
    <w:rsid w:val="00D94334"/>
    <w:rsid w:val="00DA1F2A"/>
    <w:rsid w:val="00DB1603"/>
    <w:rsid w:val="00DB2B20"/>
    <w:rsid w:val="00DC0171"/>
    <w:rsid w:val="00DC4F8F"/>
    <w:rsid w:val="00DC7356"/>
    <w:rsid w:val="00DD0C4E"/>
    <w:rsid w:val="00DD6B41"/>
    <w:rsid w:val="00DE292C"/>
    <w:rsid w:val="00DE697F"/>
    <w:rsid w:val="00DF3B92"/>
    <w:rsid w:val="00E00A36"/>
    <w:rsid w:val="00E01B1B"/>
    <w:rsid w:val="00E05122"/>
    <w:rsid w:val="00E11D60"/>
    <w:rsid w:val="00E1311A"/>
    <w:rsid w:val="00E1407B"/>
    <w:rsid w:val="00E16754"/>
    <w:rsid w:val="00E17758"/>
    <w:rsid w:val="00E21261"/>
    <w:rsid w:val="00E2314F"/>
    <w:rsid w:val="00E26D38"/>
    <w:rsid w:val="00E30D3C"/>
    <w:rsid w:val="00E310CB"/>
    <w:rsid w:val="00E34729"/>
    <w:rsid w:val="00E373B3"/>
    <w:rsid w:val="00E449C4"/>
    <w:rsid w:val="00E44AFC"/>
    <w:rsid w:val="00E45E3A"/>
    <w:rsid w:val="00E50437"/>
    <w:rsid w:val="00E504F9"/>
    <w:rsid w:val="00E50B3B"/>
    <w:rsid w:val="00E656A9"/>
    <w:rsid w:val="00E67C68"/>
    <w:rsid w:val="00E7102F"/>
    <w:rsid w:val="00E725FA"/>
    <w:rsid w:val="00E821CD"/>
    <w:rsid w:val="00E83FC6"/>
    <w:rsid w:val="00E86003"/>
    <w:rsid w:val="00E87B11"/>
    <w:rsid w:val="00E87E58"/>
    <w:rsid w:val="00E9074E"/>
    <w:rsid w:val="00E92F55"/>
    <w:rsid w:val="00E94711"/>
    <w:rsid w:val="00EA2039"/>
    <w:rsid w:val="00EA39BB"/>
    <w:rsid w:val="00EA5404"/>
    <w:rsid w:val="00EB0837"/>
    <w:rsid w:val="00EB0991"/>
    <w:rsid w:val="00EB1D10"/>
    <w:rsid w:val="00EB1D28"/>
    <w:rsid w:val="00EB3364"/>
    <w:rsid w:val="00EC271C"/>
    <w:rsid w:val="00EC5047"/>
    <w:rsid w:val="00ED1E68"/>
    <w:rsid w:val="00ED3790"/>
    <w:rsid w:val="00ED51DA"/>
    <w:rsid w:val="00ED52AE"/>
    <w:rsid w:val="00ED6B35"/>
    <w:rsid w:val="00EE179B"/>
    <w:rsid w:val="00EE1A9C"/>
    <w:rsid w:val="00EE29B4"/>
    <w:rsid w:val="00EE2E63"/>
    <w:rsid w:val="00EE327D"/>
    <w:rsid w:val="00EF5BFF"/>
    <w:rsid w:val="00EF6315"/>
    <w:rsid w:val="00F15597"/>
    <w:rsid w:val="00F15770"/>
    <w:rsid w:val="00F16C64"/>
    <w:rsid w:val="00F33C8A"/>
    <w:rsid w:val="00F36720"/>
    <w:rsid w:val="00F4453B"/>
    <w:rsid w:val="00F4781C"/>
    <w:rsid w:val="00F55707"/>
    <w:rsid w:val="00F61048"/>
    <w:rsid w:val="00F61FE9"/>
    <w:rsid w:val="00F626C1"/>
    <w:rsid w:val="00F64E58"/>
    <w:rsid w:val="00F67789"/>
    <w:rsid w:val="00F67EC0"/>
    <w:rsid w:val="00F82C02"/>
    <w:rsid w:val="00F832A0"/>
    <w:rsid w:val="00F83D02"/>
    <w:rsid w:val="00F84D58"/>
    <w:rsid w:val="00F9116E"/>
    <w:rsid w:val="00F9492F"/>
    <w:rsid w:val="00FA0C6B"/>
    <w:rsid w:val="00FA2783"/>
    <w:rsid w:val="00FA5AF6"/>
    <w:rsid w:val="00FA62AF"/>
    <w:rsid w:val="00FB46B2"/>
    <w:rsid w:val="00FC0336"/>
    <w:rsid w:val="00FC2AD1"/>
    <w:rsid w:val="00FC5CD4"/>
    <w:rsid w:val="00FC7AC3"/>
    <w:rsid w:val="00FD5871"/>
    <w:rsid w:val="00FD7F8C"/>
    <w:rsid w:val="00FE14F3"/>
    <w:rsid w:val="00FE36FA"/>
    <w:rsid w:val="00FE3844"/>
    <w:rsid w:val="00FF1062"/>
    <w:rsid w:val="00FF14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ecimalSymbol w:val="."/>
  <w:listSeparator w:val=","/>
  <w15:docId w15:val="{19D217A4-81F2-4F1E-8F77-F9E77E6FB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3F38"/>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C1F2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3E5ED4"/>
    <w:rPr>
      <w:color w:val="0000FF"/>
      <w:u w:val="single"/>
    </w:rPr>
  </w:style>
  <w:style w:type="character" w:styleId="a5">
    <w:name w:val="Emphasis"/>
    <w:qFormat/>
    <w:rsid w:val="00A14700"/>
    <w:rPr>
      <w:i/>
      <w:iCs/>
    </w:rPr>
  </w:style>
  <w:style w:type="character" w:styleId="a6">
    <w:name w:val="Strong"/>
    <w:qFormat/>
    <w:rsid w:val="00A14700"/>
    <w:rPr>
      <w:b/>
      <w:bCs/>
    </w:rPr>
  </w:style>
  <w:style w:type="character" w:styleId="a7">
    <w:name w:val="FollowedHyperlink"/>
    <w:rsid w:val="00867041"/>
    <w:rPr>
      <w:color w:val="800080"/>
      <w:u w:val="single"/>
    </w:rPr>
  </w:style>
  <w:style w:type="paragraph" w:styleId="Web">
    <w:name w:val="Normal (Web)"/>
    <w:basedOn w:val="a"/>
    <w:rsid w:val="005468F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8">
    <w:name w:val="header"/>
    <w:basedOn w:val="a"/>
    <w:rsid w:val="001744C6"/>
    <w:pPr>
      <w:tabs>
        <w:tab w:val="center" w:pos="4252"/>
        <w:tab w:val="right" w:pos="8504"/>
      </w:tabs>
      <w:snapToGrid w:val="0"/>
    </w:pPr>
  </w:style>
  <w:style w:type="paragraph" w:styleId="a9">
    <w:name w:val="footer"/>
    <w:basedOn w:val="a"/>
    <w:rsid w:val="001744C6"/>
    <w:pPr>
      <w:tabs>
        <w:tab w:val="center" w:pos="4252"/>
        <w:tab w:val="right" w:pos="8504"/>
      </w:tabs>
      <w:snapToGrid w:val="0"/>
    </w:pPr>
  </w:style>
  <w:style w:type="character" w:styleId="aa">
    <w:name w:val="page number"/>
    <w:basedOn w:val="a0"/>
    <w:rsid w:val="001744C6"/>
  </w:style>
  <w:style w:type="paragraph" w:styleId="ab">
    <w:name w:val="Balloon Text"/>
    <w:basedOn w:val="a"/>
    <w:link w:val="ac"/>
    <w:rsid w:val="00784B7B"/>
    <w:rPr>
      <w:rFonts w:ascii="Arial" w:eastAsia="ＭＳ ゴシック" w:hAnsi="Arial"/>
      <w:sz w:val="18"/>
      <w:szCs w:val="18"/>
    </w:rPr>
  </w:style>
  <w:style w:type="character" w:customStyle="1" w:styleId="ac">
    <w:name w:val="吹き出し (文字)"/>
    <w:link w:val="ab"/>
    <w:rsid w:val="00784B7B"/>
    <w:rPr>
      <w:rFonts w:ascii="Arial" w:eastAsia="ＭＳ ゴシック" w:hAnsi="Arial" w:cs="Times New Roman"/>
      <w:kern w:val="2"/>
      <w:sz w:val="18"/>
      <w:szCs w:val="18"/>
    </w:rPr>
  </w:style>
  <w:style w:type="paragraph" w:styleId="ad">
    <w:name w:val="Revision"/>
    <w:hidden/>
    <w:uiPriority w:val="99"/>
    <w:semiHidden/>
    <w:rsid w:val="00C33404"/>
    <w:rPr>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859898">
      <w:bodyDiv w:val="1"/>
      <w:marLeft w:val="0"/>
      <w:marRight w:val="0"/>
      <w:marTop w:val="0"/>
      <w:marBottom w:val="0"/>
      <w:divBdr>
        <w:top w:val="none" w:sz="0" w:space="0" w:color="auto"/>
        <w:left w:val="none" w:sz="0" w:space="0" w:color="auto"/>
        <w:bottom w:val="none" w:sz="0" w:space="0" w:color="auto"/>
        <w:right w:val="none" w:sz="0" w:space="0" w:color="auto"/>
      </w:divBdr>
    </w:div>
    <w:div w:id="926772260">
      <w:bodyDiv w:val="1"/>
      <w:marLeft w:val="0"/>
      <w:marRight w:val="0"/>
      <w:marTop w:val="0"/>
      <w:marBottom w:val="0"/>
      <w:divBdr>
        <w:top w:val="none" w:sz="0" w:space="0" w:color="auto"/>
        <w:left w:val="none" w:sz="0" w:space="0" w:color="auto"/>
        <w:bottom w:val="none" w:sz="0" w:space="0" w:color="auto"/>
        <w:right w:val="none" w:sz="0" w:space="0" w:color="auto"/>
      </w:divBdr>
    </w:div>
    <w:div w:id="1271474512">
      <w:bodyDiv w:val="1"/>
      <w:marLeft w:val="0"/>
      <w:marRight w:val="0"/>
      <w:marTop w:val="0"/>
      <w:marBottom w:val="0"/>
      <w:divBdr>
        <w:top w:val="none" w:sz="0" w:space="0" w:color="auto"/>
        <w:left w:val="none" w:sz="0" w:space="0" w:color="auto"/>
        <w:bottom w:val="none" w:sz="0" w:space="0" w:color="auto"/>
        <w:right w:val="none" w:sz="0" w:space="0" w:color="auto"/>
      </w:divBdr>
      <w:divsChild>
        <w:div w:id="253322601">
          <w:marLeft w:val="0"/>
          <w:marRight w:val="0"/>
          <w:marTop w:val="0"/>
          <w:marBottom w:val="0"/>
          <w:divBdr>
            <w:top w:val="none" w:sz="0" w:space="0" w:color="auto"/>
            <w:left w:val="none" w:sz="0" w:space="0" w:color="auto"/>
            <w:bottom w:val="none" w:sz="0" w:space="0" w:color="auto"/>
            <w:right w:val="single" w:sz="6" w:space="2" w:color="auto"/>
          </w:divBdr>
        </w:div>
        <w:div w:id="703406390">
          <w:marLeft w:val="0"/>
          <w:marRight w:val="0"/>
          <w:marTop w:val="0"/>
          <w:marBottom w:val="0"/>
          <w:divBdr>
            <w:top w:val="none" w:sz="0" w:space="0" w:color="auto"/>
            <w:left w:val="none" w:sz="0" w:space="0" w:color="auto"/>
            <w:bottom w:val="none" w:sz="0" w:space="0" w:color="auto"/>
            <w:right w:val="single" w:sz="6" w:space="2" w:color="auto"/>
          </w:divBdr>
          <w:divsChild>
            <w:div w:id="1656227765">
              <w:marLeft w:val="240"/>
              <w:marRight w:val="0"/>
              <w:marTop w:val="0"/>
              <w:marBottom w:val="0"/>
              <w:divBdr>
                <w:top w:val="none" w:sz="0" w:space="0" w:color="auto"/>
                <w:left w:val="none" w:sz="0" w:space="0" w:color="auto"/>
                <w:bottom w:val="none" w:sz="0" w:space="0" w:color="auto"/>
                <w:right w:val="none" w:sz="0" w:space="0" w:color="auto"/>
              </w:divBdr>
            </w:div>
          </w:divsChild>
        </w:div>
        <w:div w:id="801003965">
          <w:marLeft w:val="0"/>
          <w:marRight w:val="0"/>
          <w:marTop w:val="0"/>
          <w:marBottom w:val="0"/>
          <w:divBdr>
            <w:top w:val="none" w:sz="0" w:space="0" w:color="auto"/>
            <w:left w:val="none" w:sz="0" w:space="0" w:color="auto"/>
            <w:bottom w:val="none" w:sz="0" w:space="0" w:color="auto"/>
            <w:right w:val="none" w:sz="0" w:space="0" w:color="auto"/>
          </w:divBdr>
        </w:div>
        <w:div w:id="869799030">
          <w:marLeft w:val="0"/>
          <w:marRight w:val="0"/>
          <w:marTop w:val="0"/>
          <w:marBottom w:val="0"/>
          <w:divBdr>
            <w:top w:val="none" w:sz="0" w:space="0" w:color="auto"/>
            <w:left w:val="none" w:sz="0" w:space="0" w:color="auto"/>
            <w:bottom w:val="none" w:sz="0" w:space="0" w:color="auto"/>
            <w:right w:val="none" w:sz="0" w:space="0" w:color="auto"/>
          </w:divBdr>
        </w:div>
        <w:div w:id="900822416">
          <w:marLeft w:val="0"/>
          <w:marRight w:val="0"/>
          <w:marTop w:val="0"/>
          <w:marBottom w:val="0"/>
          <w:divBdr>
            <w:top w:val="none" w:sz="0" w:space="0" w:color="auto"/>
            <w:left w:val="none" w:sz="0" w:space="0" w:color="auto"/>
            <w:bottom w:val="none" w:sz="0" w:space="0" w:color="auto"/>
            <w:right w:val="single" w:sz="6" w:space="2" w:color="auto"/>
          </w:divBdr>
          <w:divsChild>
            <w:div w:id="1520311936">
              <w:marLeft w:val="240"/>
              <w:marRight w:val="0"/>
              <w:marTop w:val="0"/>
              <w:marBottom w:val="0"/>
              <w:divBdr>
                <w:top w:val="none" w:sz="0" w:space="0" w:color="auto"/>
                <w:left w:val="none" w:sz="0" w:space="0" w:color="auto"/>
                <w:bottom w:val="none" w:sz="0" w:space="0" w:color="auto"/>
                <w:right w:val="none" w:sz="0" w:space="0" w:color="auto"/>
              </w:divBdr>
            </w:div>
          </w:divsChild>
        </w:div>
        <w:div w:id="1184826371">
          <w:marLeft w:val="0"/>
          <w:marRight w:val="0"/>
          <w:marTop w:val="0"/>
          <w:marBottom w:val="0"/>
          <w:divBdr>
            <w:top w:val="none" w:sz="0" w:space="0" w:color="auto"/>
            <w:left w:val="none" w:sz="0" w:space="0" w:color="auto"/>
            <w:bottom w:val="none" w:sz="0" w:space="0" w:color="auto"/>
            <w:right w:val="none" w:sz="0" w:space="0" w:color="auto"/>
          </w:divBdr>
        </w:div>
        <w:div w:id="1362124593">
          <w:marLeft w:val="0"/>
          <w:marRight w:val="0"/>
          <w:marTop w:val="0"/>
          <w:marBottom w:val="0"/>
          <w:divBdr>
            <w:top w:val="none" w:sz="0" w:space="0" w:color="auto"/>
            <w:left w:val="none" w:sz="0" w:space="0" w:color="auto"/>
            <w:bottom w:val="none" w:sz="0" w:space="0" w:color="auto"/>
            <w:right w:val="single" w:sz="6" w:space="2" w:color="auto"/>
          </w:divBdr>
          <w:divsChild>
            <w:div w:id="88502335">
              <w:marLeft w:val="0"/>
              <w:marRight w:val="0"/>
              <w:marTop w:val="0"/>
              <w:marBottom w:val="0"/>
              <w:divBdr>
                <w:top w:val="none" w:sz="0" w:space="0" w:color="auto"/>
                <w:left w:val="none" w:sz="0" w:space="0" w:color="auto"/>
                <w:bottom w:val="none" w:sz="0" w:space="0" w:color="auto"/>
                <w:right w:val="none" w:sz="0" w:space="0" w:color="auto"/>
              </w:divBdr>
              <w:divsChild>
                <w:div w:id="177738803">
                  <w:marLeft w:val="240"/>
                  <w:marRight w:val="0"/>
                  <w:marTop w:val="0"/>
                  <w:marBottom w:val="0"/>
                  <w:divBdr>
                    <w:top w:val="none" w:sz="0" w:space="0" w:color="auto"/>
                    <w:left w:val="none" w:sz="0" w:space="0" w:color="auto"/>
                    <w:bottom w:val="none" w:sz="0" w:space="0" w:color="auto"/>
                    <w:right w:val="none" w:sz="0" w:space="0" w:color="auto"/>
                  </w:divBdr>
                </w:div>
                <w:div w:id="663320791">
                  <w:marLeft w:val="240"/>
                  <w:marRight w:val="0"/>
                  <w:marTop w:val="0"/>
                  <w:marBottom w:val="0"/>
                  <w:divBdr>
                    <w:top w:val="none" w:sz="0" w:space="0" w:color="auto"/>
                    <w:left w:val="none" w:sz="0" w:space="0" w:color="auto"/>
                    <w:bottom w:val="none" w:sz="0" w:space="0" w:color="auto"/>
                    <w:right w:val="none" w:sz="0" w:space="0" w:color="auto"/>
                  </w:divBdr>
                </w:div>
                <w:div w:id="1775906757">
                  <w:marLeft w:val="240"/>
                  <w:marRight w:val="0"/>
                  <w:marTop w:val="0"/>
                  <w:marBottom w:val="0"/>
                  <w:divBdr>
                    <w:top w:val="none" w:sz="0" w:space="0" w:color="auto"/>
                    <w:left w:val="none" w:sz="0" w:space="0" w:color="auto"/>
                    <w:bottom w:val="none" w:sz="0" w:space="0" w:color="auto"/>
                    <w:right w:val="none" w:sz="0" w:space="0" w:color="auto"/>
                  </w:divBdr>
                </w:div>
              </w:divsChild>
            </w:div>
            <w:div w:id="306008537">
              <w:marLeft w:val="240"/>
              <w:marRight w:val="0"/>
              <w:marTop w:val="0"/>
              <w:marBottom w:val="0"/>
              <w:divBdr>
                <w:top w:val="none" w:sz="0" w:space="0" w:color="auto"/>
                <w:left w:val="none" w:sz="0" w:space="0" w:color="auto"/>
                <w:bottom w:val="none" w:sz="0" w:space="0" w:color="auto"/>
                <w:right w:val="none" w:sz="0" w:space="0" w:color="auto"/>
              </w:divBdr>
            </w:div>
          </w:divsChild>
        </w:div>
        <w:div w:id="1531918011">
          <w:marLeft w:val="0"/>
          <w:marRight w:val="0"/>
          <w:marTop w:val="0"/>
          <w:marBottom w:val="0"/>
          <w:divBdr>
            <w:top w:val="none" w:sz="0" w:space="0" w:color="auto"/>
            <w:left w:val="none" w:sz="0" w:space="0" w:color="auto"/>
            <w:bottom w:val="none" w:sz="0" w:space="0" w:color="auto"/>
            <w:right w:val="single" w:sz="6" w:space="2" w:color="auto"/>
          </w:divBdr>
          <w:divsChild>
            <w:div w:id="73741571">
              <w:marLeft w:val="240"/>
              <w:marRight w:val="0"/>
              <w:marTop w:val="0"/>
              <w:marBottom w:val="0"/>
              <w:divBdr>
                <w:top w:val="none" w:sz="0" w:space="0" w:color="auto"/>
                <w:left w:val="none" w:sz="0" w:space="0" w:color="auto"/>
                <w:bottom w:val="none" w:sz="0" w:space="0" w:color="auto"/>
                <w:right w:val="none" w:sz="0" w:space="0" w:color="auto"/>
              </w:divBdr>
            </w:div>
          </w:divsChild>
        </w:div>
        <w:div w:id="1652055385">
          <w:marLeft w:val="0"/>
          <w:marRight w:val="0"/>
          <w:marTop w:val="0"/>
          <w:marBottom w:val="0"/>
          <w:divBdr>
            <w:top w:val="none" w:sz="0" w:space="0" w:color="auto"/>
            <w:left w:val="none" w:sz="0" w:space="0" w:color="auto"/>
            <w:bottom w:val="none" w:sz="0" w:space="0" w:color="auto"/>
            <w:right w:val="single" w:sz="6" w:space="2" w:color="auto"/>
          </w:divBdr>
          <w:divsChild>
            <w:div w:id="1130129541">
              <w:marLeft w:val="240"/>
              <w:marRight w:val="0"/>
              <w:marTop w:val="0"/>
              <w:marBottom w:val="0"/>
              <w:divBdr>
                <w:top w:val="none" w:sz="0" w:space="0" w:color="auto"/>
                <w:left w:val="none" w:sz="0" w:space="0" w:color="auto"/>
                <w:bottom w:val="none" w:sz="0" w:space="0" w:color="auto"/>
                <w:right w:val="none" w:sz="0" w:space="0" w:color="auto"/>
              </w:divBdr>
            </w:div>
          </w:divsChild>
        </w:div>
        <w:div w:id="1898080119">
          <w:marLeft w:val="0"/>
          <w:marRight w:val="0"/>
          <w:marTop w:val="0"/>
          <w:marBottom w:val="0"/>
          <w:divBdr>
            <w:top w:val="none" w:sz="0" w:space="0" w:color="auto"/>
            <w:left w:val="none" w:sz="0" w:space="0" w:color="auto"/>
            <w:bottom w:val="none" w:sz="0" w:space="0" w:color="auto"/>
            <w:right w:val="none" w:sz="0" w:space="0" w:color="auto"/>
          </w:divBdr>
        </w:div>
      </w:divsChild>
    </w:div>
    <w:div w:id="1977174120">
      <w:bodyDiv w:val="1"/>
      <w:marLeft w:val="0"/>
      <w:marRight w:val="0"/>
      <w:marTop w:val="0"/>
      <w:marBottom w:val="0"/>
      <w:divBdr>
        <w:top w:val="none" w:sz="0" w:space="0" w:color="auto"/>
        <w:left w:val="none" w:sz="0" w:space="0" w:color="auto"/>
        <w:bottom w:val="none" w:sz="0" w:space="0" w:color="auto"/>
        <w:right w:val="none" w:sz="0" w:space="0" w:color="auto"/>
      </w:divBdr>
    </w:div>
    <w:div w:id="207835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877E3-358F-4084-B4EF-277F5A3F9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748</Words>
  <Characters>128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要援護者施設への洪水予報等の情報提供について</vt:lpstr>
      <vt:lpstr>要援護者施設への洪水予報等の情報提供について</vt:lpstr>
    </vt:vector>
  </TitlesOfParts>
  <Company>川崎市役所</Company>
  <LinksUpToDate>false</LinksUpToDate>
  <CharactersWithSpaces>875</CharactersWithSpaces>
  <SharedDoc>false</SharedDoc>
  <HLinks>
    <vt:vector size="48" baseType="variant">
      <vt:variant>
        <vt:i4>6226044</vt:i4>
      </vt:variant>
      <vt:variant>
        <vt:i4>25</vt:i4>
      </vt:variant>
      <vt:variant>
        <vt:i4>0</vt:i4>
      </vt:variant>
      <vt:variant>
        <vt:i4>5</vt:i4>
      </vt:variant>
      <vt:variant>
        <vt:lpwstr>http://law.e-gov.go.jp/cgi-bin/idxrefer.cgi?H_FILE=%8f%ba%93%f1%8e%6c%96%40%88%ea%8b%e3%8e%4f&amp;REF_NAME=%96%40%91%e6%8f%5c%8c%dc%8f%f0%91%e6%88%ea%8d%80%91%e6%88%ea%8d%86&amp;ANCHOR_F=1000000000000000000000000000000000000000000000001500000000001000000001000000000&amp;ANCHOR_T=1000000000000000000000000000000000000000000000001500000000001000000001000000000</vt:lpwstr>
      </vt:variant>
      <vt:variant>
        <vt:lpwstr>1000000000000000000000000000000000000000000000001500000000001000000001000000000</vt:lpwstr>
      </vt:variant>
      <vt:variant>
        <vt:i4>4718719</vt:i4>
      </vt:variant>
      <vt:variant>
        <vt:i4>22</vt:i4>
      </vt:variant>
      <vt:variant>
        <vt:i4>0</vt:i4>
      </vt:variant>
      <vt:variant>
        <vt:i4>5</vt:i4>
      </vt:variant>
      <vt:variant>
        <vt:lpwstr>http://law.e-gov.go.jp/cgi-bin/idxrefer.cgi?H_FILE=%8f%ba%93%f1%8e%6c%96%40%88%ea%8b%e3%8e%4f&amp;REF_NAME=%96%40%91%e6%8f%5c%8c%dc%8f%f0%82%cc%93%f1%91%e6%94%aa%8d%80&amp;ANCHOR_F=1000000000000000000000000000000000000000000000001500200000008000000000000000000&amp;ANCHOR_T=1000000000000000000000000000000000000000000000001500200000008000000000000000000</vt:lpwstr>
      </vt:variant>
      <vt:variant>
        <vt:lpwstr>1000000000000000000000000000000000000000000000001500200000008000000000000000000</vt:lpwstr>
      </vt:variant>
      <vt:variant>
        <vt:i4>5308537</vt:i4>
      </vt:variant>
      <vt:variant>
        <vt:i4>19</vt:i4>
      </vt:variant>
      <vt:variant>
        <vt:i4>0</vt:i4>
      </vt:variant>
      <vt:variant>
        <vt:i4>5</vt:i4>
      </vt:variant>
      <vt:variant>
        <vt:lpwstr>http://law.e-gov.go.jp/cgi-bin/idxrefer.cgi?H_FILE=%8f%ba%93%f1%8e%6c%96%40%88%ea%8b%e3%8e%4f&amp;REF_NAME=%96%40%91%e6%8f%5c%8c%dc%8f%f0%91%e6%88%ea%8d%80%91%e6%8e%4f%8d%86&amp;ANCHOR_F=1000000000000000000000000000000000000000000000001500000000001000000003000000000&amp;ANCHOR_T=1000000000000000000000000000000000000000000000001500000000001000000003000000000</vt:lpwstr>
      </vt:variant>
      <vt:variant>
        <vt:lpwstr>1000000000000000000000000000000000000000000000001500000000001000000003000000000</vt:lpwstr>
      </vt:variant>
      <vt:variant>
        <vt:i4>4980768</vt:i4>
      </vt:variant>
      <vt:variant>
        <vt:i4>16</vt:i4>
      </vt:variant>
      <vt:variant>
        <vt:i4>0</vt:i4>
      </vt:variant>
      <vt:variant>
        <vt:i4>5</vt:i4>
      </vt:variant>
      <vt:variant>
        <vt:lpwstr>http://law.e-gov.go.jp/cgi-bin/idxrefer.cgi?H_FILE=%8f%ba%93%f1%8e%6c%96%40%88%ea%8b%e3%8e%4f&amp;REF_NAME=%96%40%91%e6%8f%5c%8c%dc%8f%f0%82%cc%8e%4f%91%e6%88%ea%8d%80&amp;ANCHOR_F=1000000000000000000000000000000000000000000000001500300000001000000000000000000&amp;ANCHOR_T=1000000000000000000000000000000000000000000000001500300000001000000000000000000</vt:lpwstr>
      </vt:variant>
      <vt:variant>
        <vt:lpwstr>1000000000000000000000000000000000000000000000001500300000001000000000000000000</vt:lpwstr>
      </vt:variant>
      <vt:variant>
        <vt:i4>1966196</vt:i4>
      </vt:variant>
      <vt:variant>
        <vt:i4>13</vt:i4>
      </vt:variant>
      <vt:variant>
        <vt:i4>0</vt:i4>
      </vt:variant>
      <vt:variant>
        <vt:i4>5</vt:i4>
      </vt:variant>
      <vt:variant>
        <vt:lpwstr>http://law.e-gov.go.jp/cgi-bin/idxrefer.cgi?H_FILE=%8f%ba%8e%4f%98%5a%96%40%93%f1%93%f1%8e%4f&amp;REF_NAME=%93%af%96%40%91%e6%8e%6c%8f%5c%93%f1%8f%f0%91%e6%88%ea%8d%80&amp;ANCHOR_F=1000000000000000000000000000000000000000000000004200000000001000000000000000000&amp;ANCHOR_T=1000000000000000000000000000000000000000000000004200000000001000000000000000000</vt:lpwstr>
      </vt:variant>
      <vt:variant>
        <vt:lpwstr>1000000000000000000000000000000000000000000000004200000000001000000000000000000</vt:lpwstr>
      </vt:variant>
      <vt:variant>
        <vt:i4>1507424</vt:i4>
      </vt:variant>
      <vt:variant>
        <vt:i4>10</vt:i4>
      </vt:variant>
      <vt:variant>
        <vt:i4>0</vt:i4>
      </vt:variant>
      <vt:variant>
        <vt:i4>5</vt:i4>
      </vt:variant>
      <vt:variant>
        <vt:lpwstr>http://law.e-gov.go.jp/cgi-bin/idxrefer.cgi?H_FILE=%8f%ba%8e%4f%98%5a%96%40%93%f1%93%f1%8e%4f&amp;REF_NAME=%8d%d0%8a%51%91%ce%8d%f4%8a%ee%96%7b%96%40%91%e6%8f%5c%98%5a%8f%f0%91%e6%88%ea%8d%80&amp;ANCHOR_F=1000000000000000000000000000000000000000000000001600000000001000000000000000000&amp;ANCHOR_T=1000000000000000000000000000000000000000000000001600000000001000000000000000000</vt:lpwstr>
      </vt:variant>
      <vt:variant>
        <vt:lpwstr>1000000000000000000000000000000000000000000000001600000000001000000000000000000</vt:lpwstr>
      </vt:variant>
      <vt:variant>
        <vt:i4>5374042</vt:i4>
      </vt:variant>
      <vt:variant>
        <vt:i4>7</vt:i4>
      </vt:variant>
      <vt:variant>
        <vt:i4>0</vt:i4>
      </vt:variant>
      <vt:variant>
        <vt:i4>5</vt:i4>
      </vt:variant>
      <vt:variant>
        <vt:lpwstr>http://www.city.kawasaki.jp/k/mail//</vt:lpwstr>
      </vt:variant>
      <vt:variant>
        <vt:lpwstr/>
      </vt:variant>
      <vt:variant>
        <vt:i4>6881351</vt:i4>
      </vt:variant>
      <vt:variant>
        <vt:i4>6</vt:i4>
      </vt:variant>
      <vt:variant>
        <vt:i4>0</vt:i4>
      </vt:variant>
      <vt:variant>
        <vt:i4>5</vt:i4>
      </vt:variant>
      <vt:variant>
        <vt:lpwstr>mailto:mailnews-m@k-mail.city.kawasaki.jp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要援護者施設への洪水予報等の情報提供について</dc:title>
  <dc:creator>川崎市役所</dc:creator>
  <cp:lastModifiedBy>川崎市</cp:lastModifiedBy>
  <cp:revision>7</cp:revision>
  <cp:lastPrinted>2017-11-28T05:31:00Z</cp:lastPrinted>
  <dcterms:created xsi:type="dcterms:W3CDTF">2021-08-03T02:23:00Z</dcterms:created>
  <dcterms:modified xsi:type="dcterms:W3CDTF">2022-06-21T02:49:00Z</dcterms:modified>
</cp:coreProperties>
</file>